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35" w:rsidRPr="002C0842" w:rsidRDefault="00C95FBC">
      <w:pPr>
        <w:jc w:val="center"/>
        <w:rPr>
          <w:sz w:val="32"/>
        </w:rPr>
      </w:pPr>
      <w:bookmarkStart w:id="0" w:name="_GoBack"/>
      <w:bookmarkEnd w:id="0"/>
      <w:r w:rsidRPr="002C0842">
        <w:rPr>
          <w:rFonts w:ascii="Helvetica" w:hAnsi="Helvetica" w:cs="Helvetica"/>
          <w:color w:val="1F497D"/>
          <w:sz w:val="32"/>
        </w:rPr>
        <w:t>Stickney Farms</w:t>
      </w:r>
      <w:r w:rsidR="00C451ED" w:rsidRPr="002C0842">
        <w:rPr>
          <w:rFonts w:ascii="Helvetica" w:hAnsi="Helvetica" w:cs="Helvetica"/>
          <w:color w:val="1F497D"/>
          <w:sz w:val="32"/>
        </w:rPr>
        <w:t xml:space="preserve"> Wedding/Event Contract</w:t>
      </w:r>
    </w:p>
    <w:p w:rsidR="007D7A35" w:rsidRPr="002C0842" w:rsidRDefault="00C451ED">
      <w:pPr>
        <w:jc w:val="center"/>
        <w:rPr>
          <w:sz w:val="32"/>
        </w:rPr>
      </w:pPr>
      <w:r w:rsidRPr="002C0842">
        <w:rPr>
          <w:rFonts w:ascii="Helvetica" w:hAnsi="Helvetica" w:cs="Helvetica"/>
          <w:sz w:val="32"/>
        </w:rPr>
        <w:t xml:space="preserve">483 Vt Rt 12a </w:t>
      </w:r>
    </w:p>
    <w:p w:rsidR="007D7A35" w:rsidRPr="002C0842" w:rsidRDefault="00C451ED">
      <w:pPr>
        <w:jc w:val="center"/>
        <w:rPr>
          <w:sz w:val="32"/>
        </w:rPr>
      </w:pPr>
      <w:r w:rsidRPr="002C0842">
        <w:rPr>
          <w:rFonts w:ascii="Helvetica" w:hAnsi="Helvetica" w:cs="Helvetica"/>
          <w:sz w:val="32"/>
        </w:rPr>
        <w:t>East Granville, Vermont 05669</w:t>
      </w:r>
    </w:p>
    <w:p w:rsidR="00664760" w:rsidRPr="002C0842" w:rsidRDefault="00C451ED">
      <w:pPr>
        <w:jc w:val="center"/>
        <w:rPr>
          <w:rFonts w:ascii="Helvetica" w:hAnsi="Helvetica" w:cs="Helvetica"/>
          <w:sz w:val="32"/>
        </w:rPr>
      </w:pPr>
      <w:r w:rsidRPr="002C0842">
        <w:rPr>
          <w:rFonts w:ascii="Helvetica" w:hAnsi="Helvetica" w:cs="Helvetica"/>
          <w:sz w:val="32"/>
        </w:rPr>
        <w:t>802 – 728 – 5700</w:t>
      </w:r>
    </w:p>
    <w:p w:rsidR="007D7A35" w:rsidRPr="002C0842" w:rsidRDefault="007D7A35">
      <w:pPr>
        <w:jc w:val="center"/>
        <w:rPr>
          <w:sz w:val="28"/>
        </w:rPr>
      </w:pPr>
    </w:p>
    <w:p w:rsidR="007D7A35" w:rsidRPr="002C0842" w:rsidRDefault="002C0842" w:rsidP="00DF2CA6">
      <w:pPr>
        <w:jc w:val="center"/>
        <w:rPr>
          <w:sz w:val="28"/>
        </w:rPr>
      </w:pPr>
      <w:r>
        <w:rPr>
          <w:rFonts w:ascii="Helvetica" w:hAnsi="Helvetica" w:cs="Helvetica"/>
          <w:sz w:val="28"/>
          <w:u w:val="single"/>
        </w:rPr>
        <w:t>__</w:t>
      </w:r>
      <w:r w:rsidR="00664760" w:rsidRPr="002C0842">
        <w:rPr>
          <w:rFonts w:ascii="Helvetica" w:hAnsi="Helvetica" w:cs="Helvetica"/>
          <w:sz w:val="28"/>
          <w:u w:val="single"/>
        </w:rPr>
        <w:t>________</w:t>
      </w:r>
      <w:r w:rsidR="00C451ED" w:rsidRPr="002C0842">
        <w:rPr>
          <w:rFonts w:ascii="Helvetica" w:hAnsi="Helvetica" w:cs="Helvetica"/>
          <w:sz w:val="28"/>
          <w:u w:val="single"/>
        </w:rPr>
        <w:t>_______</w:t>
      </w:r>
      <w:r>
        <w:rPr>
          <w:rFonts w:ascii="Helvetica" w:hAnsi="Helvetica" w:cs="Helvetica"/>
          <w:sz w:val="28"/>
          <w:u w:val="single"/>
        </w:rPr>
        <w:t>__</w:t>
      </w:r>
    </w:p>
    <w:p w:rsidR="007D7A35" w:rsidRPr="002C0842" w:rsidRDefault="00C451ED" w:rsidP="00C95FBC">
      <w:pPr>
        <w:jc w:val="center"/>
        <w:rPr>
          <w:sz w:val="28"/>
        </w:rPr>
      </w:pPr>
      <w:r w:rsidRPr="002C0842">
        <w:rPr>
          <w:rFonts w:ascii="Helvetica" w:hAnsi="Helvetica" w:cs="Helvetica"/>
          <w:color w:val="1F497D"/>
          <w:sz w:val="28"/>
          <w:u w:val="single"/>
        </w:rPr>
        <w:t>Name of Bride/Groom</w:t>
      </w:r>
    </w:p>
    <w:p w:rsidR="007D7A35" w:rsidRPr="002C0842" w:rsidRDefault="007D7A35" w:rsidP="00C95FBC">
      <w:pPr>
        <w:jc w:val="center"/>
        <w:rPr>
          <w:sz w:val="28"/>
        </w:rPr>
      </w:pPr>
    </w:p>
    <w:p w:rsidR="007D7A35" w:rsidRPr="002C0842" w:rsidRDefault="00664760" w:rsidP="00DF2CA6">
      <w:pPr>
        <w:jc w:val="center"/>
        <w:rPr>
          <w:sz w:val="28"/>
        </w:rPr>
      </w:pPr>
      <w:r w:rsidRPr="002C0842">
        <w:rPr>
          <w:rFonts w:ascii="Helvetica" w:hAnsi="Helvetica" w:cs="Helvetica"/>
          <w:sz w:val="28"/>
          <w:u w:val="single"/>
        </w:rPr>
        <w:t>______</w:t>
      </w:r>
      <w:r w:rsidR="00C451ED" w:rsidRPr="002C0842">
        <w:rPr>
          <w:rFonts w:ascii="Helvetica" w:hAnsi="Helvetica" w:cs="Helvetica"/>
          <w:sz w:val="28"/>
          <w:u w:val="single"/>
        </w:rPr>
        <w:t>_____________</w:t>
      </w:r>
    </w:p>
    <w:p w:rsidR="007D7A35" w:rsidRPr="002C0842" w:rsidRDefault="00C451ED" w:rsidP="00C95FBC">
      <w:pPr>
        <w:jc w:val="center"/>
        <w:rPr>
          <w:sz w:val="28"/>
        </w:rPr>
      </w:pPr>
      <w:r w:rsidRPr="002C0842">
        <w:rPr>
          <w:rFonts w:ascii="Helvetica" w:hAnsi="Helvetica" w:cs="Helvetica"/>
          <w:color w:val="1F497D"/>
          <w:sz w:val="28"/>
          <w:u w:val="single"/>
        </w:rPr>
        <w:t>Name of Groom/Bride</w:t>
      </w:r>
    </w:p>
    <w:p w:rsidR="007D7A35" w:rsidRPr="002C0842" w:rsidRDefault="007D7A35">
      <w:pPr>
        <w:rPr>
          <w:sz w:val="28"/>
        </w:rPr>
      </w:pPr>
    </w:p>
    <w:p w:rsidR="005325D0" w:rsidRPr="002C0842" w:rsidRDefault="00C451ED">
      <w:pPr>
        <w:rPr>
          <w:rFonts w:asciiTheme="majorHAnsi" w:hAnsiTheme="majorHAnsi" w:cs="Helvetica"/>
          <w:sz w:val="28"/>
          <w:u w:val="single"/>
        </w:rPr>
      </w:pPr>
      <w:r w:rsidRPr="002C0842">
        <w:rPr>
          <w:rFonts w:asciiTheme="majorHAnsi" w:hAnsiTheme="majorHAnsi" w:cs="Helvetica"/>
          <w:sz w:val="28"/>
          <w:u w:val="single"/>
        </w:rPr>
        <w:t xml:space="preserve">Mailing </w:t>
      </w:r>
      <w:proofErr w:type="gramStart"/>
      <w:r w:rsidRPr="002C0842">
        <w:rPr>
          <w:rFonts w:asciiTheme="majorHAnsi" w:hAnsiTheme="majorHAnsi" w:cs="Helvetica"/>
          <w:sz w:val="28"/>
          <w:u w:val="single"/>
        </w:rPr>
        <w:t xml:space="preserve">Address </w:t>
      </w:r>
      <w:r w:rsidR="00314455" w:rsidRPr="002C0842">
        <w:rPr>
          <w:rFonts w:asciiTheme="majorHAnsi" w:hAnsiTheme="majorHAnsi" w:cs="Helvetica"/>
          <w:sz w:val="28"/>
          <w:u w:val="single"/>
        </w:rPr>
        <w:t>:_</w:t>
      </w:r>
      <w:proofErr w:type="gramEnd"/>
      <w:r w:rsidR="00314455" w:rsidRPr="002C0842">
        <w:rPr>
          <w:rFonts w:asciiTheme="majorHAnsi" w:hAnsiTheme="majorHAnsi" w:cs="Helvetica"/>
          <w:sz w:val="28"/>
          <w:u w:val="single"/>
        </w:rPr>
        <w:t>_____________________________</w:t>
      </w:r>
    </w:p>
    <w:p w:rsidR="005325D0" w:rsidRPr="002C0842" w:rsidRDefault="005325D0">
      <w:pPr>
        <w:rPr>
          <w:rFonts w:asciiTheme="majorHAnsi" w:hAnsiTheme="majorHAnsi" w:cs="Helvetica"/>
          <w:sz w:val="28"/>
          <w:u w:val="single"/>
        </w:rPr>
      </w:pPr>
    </w:p>
    <w:p w:rsidR="007D7A35" w:rsidRPr="002C0842" w:rsidRDefault="00314455">
      <w:pPr>
        <w:rPr>
          <w:rFonts w:asciiTheme="majorHAnsi" w:hAnsiTheme="majorHAnsi"/>
          <w:sz w:val="28"/>
        </w:rPr>
      </w:pPr>
      <w:r w:rsidRPr="002C0842">
        <w:rPr>
          <w:rFonts w:asciiTheme="majorHAnsi" w:hAnsiTheme="majorHAnsi" w:cs="Helvetica"/>
          <w:sz w:val="28"/>
          <w:u w:val="single"/>
        </w:rPr>
        <w:t>Email Address</w:t>
      </w:r>
      <w:proofErr w:type="gramStart"/>
      <w:r w:rsidRPr="002C0842">
        <w:rPr>
          <w:rFonts w:asciiTheme="majorHAnsi" w:hAnsiTheme="majorHAnsi" w:cs="Helvetica"/>
          <w:sz w:val="28"/>
          <w:u w:val="single"/>
        </w:rPr>
        <w:t>:_</w:t>
      </w:r>
      <w:proofErr w:type="gramEnd"/>
      <w:r w:rsidRPr="002C0842">
        <w:rPr>
          <w:rFonts w:asciiTheme="majorHAnsi" w:hAnsiTheme="majorHAnsi" w:cs="Helvetica"/>
          <w:sz w:val="28"/>
          <w:u w:val="single"/>
        </w:rPr>
        <w:t>_______________________________</w:t>
      </w:r>
    </w:p>
    <w:p w:rsidR="007D7A35" w:rsidRPr="002C0842" w:rsidRDefault="007D7A35">
      <w:pPr>
        <w:rPr>
          <w:rFonts w:asciiTheme="majorHAnsi" w:hAnsiTheme="majorHAnsi"/>
          <w:sz w:val="28"/>
        </w:rPr>
      </w:pPr>
    </w:p>
    <w:p w:rsidR="007D7A35" w:rsidRPr="002C0842" w:rsidRDefault="00314455">
      <w:pPr>
        <w:rPr>
          <w:rFonts w:asciiTheme="majorHAnsi" w:hAnsiTheme="majorHAnsi"/>
          <w:sz w:val="28"/>
        </w:rPr>
      </w:pPr>
      <w:r w:rsidRPr="002C0842">
        <w:rPr>
          <w:rFonts w:asciiTheme="majorHAnsi" w:hAnsiTheme="majorHAnsi" w:cs="Helvetica"/>
          <w:sz w:val="28"/>
        </w:rPr>
        <w:t>Home phone</w:t>
      </w:r>
      <w:proofErr w:type="gramStart"/>
      <w:r w:rsidRPr="002C0842">
        <w:rPr>
          <w:rFonts w:asciiTheme="majorHAnsi" w:hAnsiTheme="majorHAnsi" w:cs="Helvetica"/>
          <w:sz w:val="28"/>
        </w:rPr>
        <w:t>:</w:t>
      </w:r>
      <w:r w:rsidR="00C451ED" w:rsidRPr="002C0842">
        <w:rPr>
          <w:rFonts w:asciiTheme="majorHAnsi" w:hAnsiTheme="majorHAnsi" w:cs="Helvetica"/>
          <w:sz w:val="28"/>
        </w:rPr>
        <w:t>_</w:t>
      </w:r>
      <w:proofErr w:type="gramEnd"/>
      <w:r w:rsidR="00C451ED" w:rsidRPr="002C0842">
        <w:rPr>
          <w:rFonts w:asciiTheme="majorHAnsi" w:hAnsiTheme="majorHAnsi" w:cs="Helvetica"/>
          <w:sz w:val="28"/>
        </w:rPr>
        <w:t>________</w:t>
      </w:r>
      <w:r w:rsidRPr="002C0842">
        <w:rPr>
          <w:rFonts w:asciiTheme="majorHAnsi" w:hAnsiTheme="majorHAnsi" w:cs="Helvetica"/>
          <w:sz w:val="28"/>
        </w:rPr>
        <w:t>________________</w:t>
      </w:r>
      <w:r w:rsidR="00C451ED" w:rsidRPr="002C0842">
        <w:rPr>
          <w:rFonts w:asciiTheme="majorHAnsi" w:hAnsiTheme="majorHAnsi" w:cs="Helvetica"/>
          <w:sz w:val="28"/>
        </w:rPr>
        <w:t xml:space="preserve">____ </w:t>
      </w:r>
    </w:p>
    <w:p w:rsidR="007D7A35" w:rsidRPr="002C0842" w:rsidRDefault="007D7A35">
      <w:pPr>
        <w:rPr>
          <w:rFonts w:asciiTheme="majorHAnsi" w:hAnsiTheme="majorHAnsi"/>
          <w:sz w:val="28"/>
        </w:rPr>
      </w:pPr>
    </w:p>
    <w:p w:rsidR="007D7A35" w:rsidRPr="002C0842" w:rsidRDefault="00314455">
      <w:pPr>
        <w:rPr>
          <w:rFonts w:asciiTheme="majorHAnsi" w:hAnsiTheme="majorHAnsi"/>
          <w:sz w:val="28"/>
        </w:rPr>
      </w:pPr>
      <w:r w:rsidRPr="002C0842">
        <w:rPr>
          <w:rFonts w:asciiTheme="majorHAnsi" w:hAnsiTheme="majorHAnsi" w:cs="Helvetica"/>
          <w:sz w:val="28"/>
        </w:rPr>
        <w:t>Cell phone</w:t>
      </w:r>
      <w:proofErr w:type="gramStart"/>
      <w:r w:rsidRPr="002C0842">
        <w:rPr>
          <w:rFonts w:asciiTheme="majorHAnsi" w:hAnsiTheme="majorHAnsi" w:cs="Helvetica"/>
          <w:sz w:val="28"/>
        </w:rPr>
        <w:t>:</w:t>
      </w:r>
      <w:r w:rsidR="00C451ED" w:rsidRPr="002C0842">
        <w:rPr>
          <w:rFonts w:asciiTheme="majorHAnsi" w:hAnsiTheme="majorHAnsi" w:cs="Helvetica"/>
          <w:sz w:val="28"/>
        </w:rPr>
        <w:t>_</w:t>
      </w:r>
      <w:proofErr w:type="gramEnd"/>
      <w:r w:rsidR="00C451ED" w:rsidRPr="002C0842">
        <w:rPr>
          <w:rFonts w:asciiTheme="majorHAnsi" w:hAnsiTheme="majorHAnsi" w:cs="Helvetica"/>
          <w:sz w:val="28"/>
        </w:rPr>
        <w:t>___________</w:t>
      </w:r>
      <w:r w:rsidRPr="002C0842">
        <w:rPr>
          <w:rFonts w:asciiTheme="majorHAnsi" w:hAnsiTheme="majorHAnsi" w:cs="Helvetica"/>
          <w:sz w:val="28"/>
        </w:rPr>
        <w:t>___________________</w:t>
      </w:r>
    </w:p>
    <w:p w:rsidR="007D7A35" w:rsidRPr="002C0842" w:rsidRDefault="007D7A35">
      <w:pPr>
        <w:rPr>
          <w:rFonts w:asciiTheme="majorHAnsi" w:hAnsiTheme="majorHAnsi"/>
          <w:sz w:val="28"/>
        </w:rPr>
      </w:pPr>
    </w:p>
    <w:p w:rsidR="007D7A35" w:rsidRPr="002C0842" w:rsidRDefault="00C451ED">
      <w:pPr>
        <w:rPr>
          <w:rFonts w:asciiTheme="majorHAnsi" w:hAnsiTheme="majorHAnsi"/>
          <w:sz w:val="28"/>
        </w:rPr>
      </w:pPr>
      <w:r w:rsidRPr="002C0842">
        <w:rPr>
          <w:rFonts w:asciiTheme="majorHAnsi" w:hAnsiTheme="majorHAnsi" w:cs="Helvetica"/>
          <w:sz w:val="28"/>
        </w:rPr>
        <w:t>Wedding Date</w:t>
      </w:r>
      <w:proofErr w:type="gramStart"/>
      <w:r w:rsidR="00314455" w:rsidRPr="002C0842">
        <w:rPr>
          <w:rFonts w:asciiTheme="majorHAnsi" w:hAnsiTheme="majorHAnsi" w:cs="Helvetica"/>
          <w:sz w:val="28"/>
        </w:rPr>
        <w:t>:</w:t>
      </w:r>
      <w:r w:rsidRPr="002C0842">
        <w:rPr>
          <w:rFonts w:asciiTheme="majorHAnsi" w:hAnsiTheme="majorHAnsi" w:cs="Helvetica"/>
          <w:sz w:val="28"/>
        </w:rPr>
        <w:t>_</w:t>
      </w:r>
      <w:proofErr w:type="gramEnd"/>
      <w:r w:rsidRPr="002C0842">
        <w:rPr>
          <w:rFonts w:asciiTheme="majorHAnsi" w:hAnsiTheme="majorHAnsi" w:cs="Helvetica"/>
          <w:sz w:val="28"/>
        </w:rPr>
        <w:t>__________</w:t>
      </w:r>
      <w:r w:rsidR="00314455" w:rsidRPr="002C0842">
        <w:rPr>
          <w:rFonts w:asciiTheme="majorHAnsi" w:hAnsiTheme="majorHAnsi" w:cs="Helvetica"/>
          <w:sz w:val="28"/>
        </w:rPr>
        <w:t>__________________</w:t>
      </w:r>
    </w:p>
    <w:p w:rsidR="007D7A35" w:rsidRPr="002C0842" w:rsidRDefault="007D7A35">
      <w:pPr>
        <w:rPr>
          <w:rFonts w:asciiTheme="majorHAnsi" w:hAnsiTheme="majorHAnsi"/>
          <w:sz w:val="28"/>
        </w:rPr>
      </w:pPr>
    </w:p>
    <w:p w:rsidR="00314455" w:rsidRPr="002C0842" w:rsidRDefault="00314455">
      <w:pPr>
        <w:rPr>
          <w:rFonts w:asciiTheme="majorHAnsi" w:hAnsiTheme="majorHAnsi"/>
          <w:sz w:val="28"/>
        </w:rPr>
      </w:pPr>
      <w:r w:rsidRPr="002C0842">
        <w:rPr>
          <w:rFonts w:asciiTheme="majorHAnsi" w:hAnsiTheme="majorHAnsi" w:cs="Helvetica"/>
          <w:sz w:val="28"/>
        </w:rPr>
        <w:t>Rental period</w:t>
      </w:r>
      <w:proofErr w:type="gramStart"/>
      <w:r w:rsidRPr="002C0842">
        <w:rPr>
          <w:rFonts w:asciiTheme="majorHAnsi" w:hAnsiTheme="majorHAnsi" w:cs="Helvetica"/>
          <w:sz w:val="28"/>
        </w:rPr>
        <w:t>:</w:t>
      </w:r>
      <w:r w:rsidR="00C451ED" w:rsidRPr="002C0842">
        <w:rPr>
          <w:rFonts w:asciiTheme="majorHAnsi" w:hAnsiTheme="majorHAnsi" w:cs="Helvetica"/>
          <w:sz w:val="28"/>
        </w:rPr>
        <w:t>_</w:t>
      </w:r>
      <w:proofErr w:type="gramEnd"/>
      <w:r w:rsidR="00C451ED" w:rsidRPr="002C0842">
        <w:rPr>
          <w:rFonts w:asciiTheme="majorHAnsi" w:hAnsiTheme="majorHAnsi" w:cs="Helvetica"/>
          <w:sz w:val="28"/>
        </w:rPr>
        <w:t>_________</w:t>
      </w:r>
      <w:r w:rsidRPr="002C0842">
        <w:rPr>
          <w:rFonts w:asciiTheme="majorHAnsi" w:hAnsiTheme="majorHAnsi" w:cs="Helvetica"/>
          <w:sz w:val="28"/>
        </w:rPr>
        <w:t>__________________</w:t>
      </w:r>
      <w:r w:rsidR="00C451ED" w:rsidRPr="002C0842">
        <w:rPr>
          <w:rFonts w:asciiTheme="majorHAnsi" w:hAnsiTheme="majorHAnsi" w:cs="Helvetica"/>
          <w:sz w:val="28"/>
        </w:rPr>
        <w:t>__</w:t>
      </w:r>
    </w:p>
    <w:p w:rsidR="007D7A35" w:rsidRPr="002C0842" w:rsidRDefault="007D7A35">
      <w:pPr>
        <w:rPr>
          <w:rFonts w:asciiTheme="majorHAnsi" w:hAnsiTheme="majorHAnsi"/>
          <w:sz w:val="28"/>
        </w:rPr>
      </w:pPr>
    </w:p>
    <w:p w:rsidR="008A2D70" w:rsidRPr="002C0842" w:rsidRDefault="00C451ED" w:rsidP="00314455">
      <w:pPr>
        <w:spacing w:after="120"/>
        <w:rPr>
          <w:rFonts w:asciiTheme="majorHAnsi" w:hAnsiTheme="majorHAnsi" w:cs="Arial"/>
          <w:sz w:val="28"/>
        </w:rPr>
      </w:pPr>
      <w:r w:rsidRPr="002C0842">
        <w:rPr>
          <w:rFonts w:asciiTheme="majorHAnsi" w:hAnsiTheme="majorHAnsi" w:cs="Arial"/>
          <w:sz w:val="28"/>
        </w:rPr>
        <w:t>Reservations require this rental agreement to be signed and dated; accompanied by a</w:t>
      </w:r>
      <w:r w:rsidR="00B83579" w:rsidRPr="002C0842">
        <w:rPr>
          <w:rFonts w:asciiTheme="majorHAnsi" w:hAnsiTheme="majorHAnsi" w:cs="Arial"/>
          <w:sz w:val="28"/>
        </w:rPr>
        <w:t xml:space="preserve"> </w:t>
      </w:r>
      <w:r w:rsidR="00B83579" w:rsidRPr="002C0842">
        <w:rPr>
          <w:rFonts w:asciiTheme="majorHAnsi" w:hAnsiTheme="majorHAnsi" w:cs="Arial"/>
          <w:b/>
          <w:sz w:val="28"/>
        </w:rPr>
        <w:t>NON-REFUNDABLE</w:t>
      </w:r>
      <w:r w:rsidRPr="002C0842">
        <w:rPr>
          <w:rFonts w:asciiTheme="majorHAnsi" w:hAnsiTheme="majorHAnsi" w:cs="Arial"/>
          <w:b/>
          <w:sz w:val="28"/>
        </w:rPr>
        <w:t xml:space="preserve"> $500.00 *security/damage </w:t>
      </w:r>
      <w:proofErr w:type="gramStart"/>
      <w:r w:rsidRPr="002C0842">
        <w:rPr>
          <w:rFonts w:asciiTheme="majorHAnsi" w:hAnsiTheme="majorHAnsi" w:cs="Arial"/>
          <w:b/>
          <w:sz w:val="28"/>
        </w:rPr>
        <w:t>deposit</w:t>
      </w:r>
      <w:proofErr w:type="gramEnd"/>
      <w:r w:rsidR="005325D0" w:rsidRPr="002C0842">
        <w:rPr>
          <w:rFonts w:asciiTheme="majorHAnsi" w:hAnsiTheme="majorHAnsi" w:cs="Arial"/>
          <w:sz w:val="28"/>
        </w:rPr>
        <w:t>, and 2</w:t>
      </w:r>
      <w:r w:rsidRPr="002C0842">
        <w:rPr>
          <w:rFonts w:asciiTheme="majorHAnsi" w:hAnsiTheme="majorHAnsi" w:cs="Arial"/>
          <w:sz w:val="28"/>
        </w:rPr>
        <w:t xml:space="preserve">5% of the minimum rental fee </w:t>
      </w:r>
    </w:p>
    <w:p w:rsidR="001B1D90" w:rsidRPr="002C0842" w:rsidRDefault="008A2D70" w:rsidP="00314455">
      <w:pPr>
        <w:spacing w:after="120"/>
        <w:rPr>
          <w:rFonts w:asciiTheme="majorHAnsi" w:hAnsiTheme="majorHAnsi" w:cs="Arial"/>
          <w:sz w:val="28"/>
        </w:rPr>
      </w:pPr>
      <w:r w:rsidRPr="002C0842">
        <w:rPr>
          <w:rFonts w:asciiTheme="majorHAnsi" w:hAnsiTheme="majorHAnsi" w:cs="Arial"/>
          <w:sz w:val="28"/>
        </w:rPr>
        <w:t xml:space="preserve">Deposit amount </w:t>
      </w:r>
      <w:r w:rsidR="00C451ED" w:rsidRPr="002C0842">
        <w:rPr>
          <w:rFonts w:asciiTheme="majorHAnsi" w:hAnsiTheme="majorHAnsi" w:cs="Arial"/>
          <w:sz w:val="28"/>
        </w:rPr>
        <w:t>$_______________. </w:t>
      </w:r>
    </w:p>
    <w:p w:rsidR="007D7A35" w:rsidRPr="002C0842" w:rsidRDefault="001B1D90" w:rsidP="00314455">
      <w:pPr>
        <w:spacing w:after="120"/>
        <w:rPr>
          <w:rFonts w:asciiTheme="majorHAnsi" w:hAnsiTheme="majorHAnsi"/>
          <w:b/>
          <w:sz w:val="28"/>
        </w:rPr>
      </w:pPr>
      <w:r w:rsidRPr="002C0842">
        <w:rPr>
          <w:rFonts w:asciiTheme="majorHAnsi" w:hAnsiTheme="majorHAnsi" w:cs="Arial"/>
          <w:b/>
          <w:sz w:val="28"/>
        </w:rPr>
        <w:t>All invoices will include 9% VT Rooms and Meals Tax</w:t>
      </w:r>
    </w:p>
    <w:p w:rsidR="007D7A35" w:rsidRPr="002C0842" w:rsidRDefault="00C451ED" w:rsidP="00314455">
      <w:pPr>
        <w:spacing w:after="120"/>
        <w:rPr>
          <w:rFonts w:asciiTheme="majorHAnsi" w:hAnsiTheme="majorHAnsi"/>
          <w:sz w:val="28"/>
        </w:rPr>
      </w:pPr>
      <w:r w:rsidRPr="002C0842">
        <w:rPr>
          <w:rFonts w:asciiTheme="majorHAnsi" w:hAnsiTheme="majorHAnsi" w:cs="Arial"/>
          <w:sz w:val="28"/>
        </w:rPr>
        <w:t>The balance for all</w:t>
      </w:r>
      <w:r w:rsidR="001B1D90" w:rsidRPr="002C0842">
        <w:rPr>
          <w:rFonts w:asciiTheme="majorHAnsi" w:hAnsiTheme="majorHAnsi" w:cs="Arial"/>
          <w:sz w:val="28"/>
        </w:rPr>
        <w:t> contracts</w:t>
      </w:r>
      <w:r w:rsidRPr="002C0842">
        <w:rPr>
          <w:rFonts w:asciiTheme="majorHAnsi" w:hAnsiTheme="majorHAnsi" w:cs="Arial"/>
          <w:sz w:val="28"/>
        </w:rPr>
        <w:t xml:space="preserve"> is due 60 days before your event date. For rentals arranged less than 30 days in advance of event date, full payment is due with completed contract. </w:t>
      </w:r>
    </w:p>
    <w:p w:rsidR="007D7A35" w:rsidRPr="002C0842" w:rsidRDefault="00C451ED" w:rsidP="00C95FBC">
      <w:pPr>
        <w:spacing w:after="120"/>
        <w:rPr>
          <w:rFonts w:asciiTheme="majorHAnsi" w:hAnsiTheme="majorHAnsi"/>
          <w:sz w:val="28"/>
        </w:rPr>
      </w:pPr>
      <w:r w:rsidRPr="002C0842">
        <w:rPr>
          <w:rFonts w:asciiTheme="majorHAnsi" w:hAnsiTheme="majorHAnsi" w:cs="Arial"/>
          <w:sz w:val="28"/>
        </w:rPr>
        <w:t>Make checks payab</w:t>
      </w:r>
      <w:r w:rsidR="006840F7" w:rsidRPr="002C0842">
        <w:rPr>
          <w:rFonts w:asciiTheme="majorHAnsi" w:hAnsiTheme="majorHAnsi" w:cs="Arial"/>
          <w:sz w:val="28"/>
        </w:rPr>
        <w:t>le to Stickney Farms</w:t>
      </w:r>
      <w:r w:rsidRPr="002C0842">
        <w:rPr>
          <w:rFonts w:asciiTheme="majorHAnsi" w:hAnsiTheme="majorHAnsi" w:cs="Arial"/>
          <w:sz w:val="28"/>
        </w:rPr>
        <w:t>. Confirmations will be mailed, along with a receipt and copy of the original rental agreement, to the renter within seven (7) business days.</w:t>
      </w:r>
    </w:p>
    <w:p w:rsidR="001B1D90" w:rsidRPr="002C0842" w:rsidRDefault="00C451ED" w:rsidP="00C95FBC">
      <w:pPr>
        <w:spacing w:after="120"/>
        <w:rPr>
          <w:rFonts w:asciiTheme="majorHAnsi" w:hAnsiTheme="majorHAnsi" w:cs="Arial"/>
          <w:sz w:val="28"/>
        </w:rPr>
      </w:pPr>
      <w:r w:rsidRPr="002C0842">
        <w:rPr>
          <w:rFonts w:asciiTheme="majorHAnsi" w:hAnsiTheme="majorHAnsi" w:cs="Arial"/>
          <w:sz w:val="28"/>
        </w:rPr>
        <w:t>*The security/damage deposit is not the rental fee. It secures the facility on Renter's requested dat</w:t>
      </w:r>
      <w:r w:rsidR="00B83579" w:rsidRPr="002C0842">
        <w:rPr>
          <w:rFonts w:asciiTheme="majorHAnsi" w:hAnsiTheme="majorHAnsi" w:cs="Arial"/>
          <w:sz w:val="28"/>
        </w:rPr>
        <w:t xml:space="preserve">e(s) and serves as a NON-REFUNDABLE </w:t>
      </w:r>
      <w:r w:rsidRPr="002C0842">
        <w:rPr>
          <w:rFonts w:asciiTheme="majorHAnsi" w:hAnsiTheme="majorHAnsi" w:cs="Arial"/>
          <w:sz w:val="28"/>
        </w:rPr>
        <w:t>damage deposit. </w:t>
      </w:r>
    </w:p>
    <w:p w:rsidR="00DF2CA6" w:rsidRDefault="00DF2CA6" w:rsidP="00575196">
      <w:pPr>
        <w:spacing w:after="120"/>
        <w:rPr>
          <w:rFonts w:asciiTheme="majorHAnsi" w:hAnsiTheme="majorHAnsi" w:cs="Arial"/>
          <w:sz w:val="28"/>
        </w:rPr>
      </w:pPr>
    </w:p>
    <w:p w:rsidR="00575196" w:rsidRPr="002C0842" w:rsidRDefault="001B1D90" w:rsidP="00575196">
      <w:pPr>
        <w:spacing w:after="120"/>
        <w:rPr>
          <w:rFonts w:asciiTheme="majorHAnsi" w:hAnsiTheme="majorHAnsi" w:cs="Arial"/>
          <w:sz w:val="28"/>
        </w:rPr>
      </w:pPr>
      <w:r w:rsidRPr="002C0842">
        <w:rPr>
          <w:rFonts w:asciiTheme="majorHAnsi" w:hAnsiTheme="majorHAnsi" w:cs="Arial"/>
          <w:sz w:val="28"/>
        </w:rPr>
        <w:lastRenderedPageBreak/>
        <w:t>We r</w:t>
      </w:r>
      <w:r w:rsidR="00C451ED" w:rsidRPr="002C0842">
        <w:rPr>
          <w:rFonts w:asciiTheme="majorHAnsi" w:hAnsiTheme="majorHAnsi" w:cs="Arial"/>
          <w:sz w:val="28"/>
        </w:rPr>
        <w:t>equire the following completed and delivered to Stickney Farms 60 days prior to an event date: </w:t>
      </w:r>
      <w:r w:rsidR="008A2D70" w:rsidRPr="002C0842">
        <w:rPr>
          <w:rFonts w:asciiTheme="majorHAnsi" w:hAnsiTheme="majorHAnsi" w:cs="Arial"/>
          <w:sz w:val="28"/>
        </w:rPr>
        <w:br/>
        <w:t>1)</w:t>
      </w:r>
      <w:r w:rsidRPr="002C0842">
        <w:rPr>
          <w:rFonts w:asciiTheme="majorHAnsi" w:hAnsiTheme="majorHAnsi" w:cs="Arial"/>
          <w:sz w:val="28"/>
        </w:rPr>
        <w:t xml:space="preserve"> C</w:t>
      </w:r>
      <w:r w:rsidR="00C451ED" w:rsidRPr="002C0842">
        <w:rPr>
          <w:rFonts w:asciiTheme="majorHAnsi" w:hAnsiTheme="majorHAnsi" w:cs="Arial"/>
          <w:sz w:val="28"/>
        </w:rPr>
        <w:t>larification of intent to use dish</w:t>
      </w:r>
      <w:r w:rsidR="008A2D70" w:rsidRPr="002C0842">
        <w:rPr>
          <w:rFonts w:asciiTheme="majorHAnsi" w:hAnsiTheme="majorHAnsi" w:cs="Arial"/>
          <w:sz w:val="28"/>
        </w:rPr>
        <w:t>es or other additional items</w:t>
      </w:r>
      <w:r w:rsidR="008A2D70" w:rsidRPr="002C0842">
        <w:rPr>
          <w:rFonts w:asciiTheme="majorHAnsi" w:hAnsiTheme="majorHAnsi" w:cs="Arial"/>
          <w:sz w:val="28"/>
        </w:rPr>
        <w:br/>
        <w:t>2) Contact/vendor sheet</w:t>
      </w:r>
      <w:r w:rsidR="008A2D70" w:rsidRPr="002C0842">
        <w:rPr>
          <w:rFonts w:asciiTheme="majorHAnsi" w:hAnsiTheme="majorHAnsi" w:cs="Arial"/>
          <w:sz w:val="28"/>
        </w:rPr>
        <w:br/>
        <w:t>3</w:t>
      </w:r>
      <w:r w:rsidR="00C451ED" w:rsidRPr="002C0842">
        <w:rPr>
          <w:rFonts w:asciiTheme="majorHAnsi" w:hAnsiTheme="majorHAnsi" w:cs="Arial"/>
          <w:sz w:val="28"/>
        </w:rPr>
        <w:t>) Payment of all items/fees. Minor changes may be made, with prior approval, up to one week before the event.</w:t>
      </w:r>
    </w:p>
    <w:p w:rsidR="007D7A35" w:rsidRPr="002C0842" w:rsidRDefault="008A2D70" w:rsidP="00575196">
      <w:pPr>
        <w:spacing w:after="120"/>
        <w:rPr>
          <w:rFonts w:asciiTheme="majorHAnsi" w:hAnsiTheme="majorHAnsi" w:cs="Arial"/>
          <w:sz w:val="28"/>
        </w:rPr>
      </w:pPr>
      <w:r w:rsidRPr="002C0842">
        <w:rPr>
          <w:rFonts w:asciiTheme="majorHAnsi" w:hAnsiTheme="majorHAnsi" w:cs="Arial"/>
          <w:sz w:val="28"/>
        </w:rPr>
        <w:t>4</w:t>
      </w:r>
      <w:r w:rsidR="00C451ED" w:rsidRPr="002C0842">
        <w:rPr>
          <w:rFonts w:asciiTheme="majorHAnsi" w:hAnsiTheme="majorHAnsi" w:cs="Arial"/>
          <w:sz w:val="28"/>
        </w:rPr>
        <w:t>) Certificate of Liability (see Number 7 under Terms and Conditions)</w:t>
      </w:r>
    </w:p>
    <w:p w:rsidR="008A2D70" w:rsidRPr="002C0842" w:rsidRDefault="008A2D70" w:rsidP="00B9383E">
      <w:pPr>
        <w:spacing w:after="120"/>
        <w:rPr>
          <w:rFonts w:asciiTheme="majorHAnsi" w:hAnsiTheme="majorHAnsi" w:cs="Arial"/>
          <w:sz w:val="28"/>
        </w:rPr>
      </w:pPr>
      <w:r w:rsidRPr="002C0842">
        <w:rPr>
          <w:rFonts w:asciiTheme="majorHAnsi" w:hAnsiTheme="majorHAnsi" w:cs="Arial"/>
          <w:sz w:val="28"/>
        </w:rPr>
        <w:t>5</w:t>
      </w:r>
      <w:r w:rsidR="00C451ED" w:rsidRPr="002C0842">
        <w:rPr>
          <w:rFonts w:asciiTheme="majorHAnsi" w:hAnsiTheme="majorHAnsi" w:cs="Arial"/>
          <w:sz w:val="28"/>
        </w:rPr>
        <w:t>) Proof of contracted Portable toilets.</w:t>
      </w:r>
    </w:p>
    <w:p w:rsidR="008A2D70" w:rsidRPr="002C0842" w:rsidRDefault="003346D5" w:rsidP="00B9383E">
      <w:pPr>
        <w:spacing w:after="120"/>
        <w:rPr>
          <w:rFonts w:asciiTheme="majorHAnsi" w:hAnsiTheme="majorHAnsi" w:cs="Arial"/>
          <w:b/>
          <w:sz w:val="28"/>
        </w:rPr>
      </w:pPr>
      <w:r w:rsidRPr="002C0842">
        <w:rPr>
          <w:rFonts w:asciiTheme="majorHAnsi" w:hAnsiTheme="majorHAnsi" w:cs="Arial"/>
          <w:b/>
          <w:sz w:val="28"/>
        </w:rPr>
        <w:t>CHECK IN IS 10AM ON FRIDAY</w:t>
      </w:r>
      <w:r w:rsidR="008A2D70" w:rsidRPr="002C0842">
        <w:rPr>
          <w:rFonts w:asciiTheme="majorHAnsi" w:hAnsiTheme="majorHAnsi" w:cs="Arial"/>
          <w:b/>
          <w:sz w:val="28"/>
        </w:rPr>
        <w:t xml:space="preserve"> OF WEDDING WEEKEND</w:t>
      </w:r>
    </w:p>
    <w:p w:rsidR="002C0842" w:rsidRPr="00DF2CA6" w:rsidRDefault="008A2D70" w:rsidP="00B9383E">
      <w:pPr>
        <w:spacing w:after="120"/>
        <w:rPr>
          <w:rFonts w:asciiTheme="majorHAnsi" w:hAnsiTheme="majorHAnsi"/>
          <w:b/>
          <w:sz w:val="28"/>
        </w:rPr>
      </w:pPr>
      <w:r w:rsidRPr="002C0842">
        <w:rPr>
          <w:rFonts w:asciiTheme="majorHAnsi" w:hAnsiTheme="majorHAnsi" w:cs="Arial"/>
          <w:b/>
          <w:sz w:val="28"/>
        </w:rPr>
        <w:t>CHECK OUT IS BY 1PM ON SUNDAY OF WEDDING WEEKEND</w:t>
      </w:r>
    </w:p>
    <w:p w:rsidR="007D7A35" w:rsidRPr="002C0842" w:rsidRDefault="00C451ED" w:rsidP="00B9383E">
      <w:pPr>
        <w:spacing w:after="120"/>
        <w:rPr>
          <w:rFonts w:asciiTheme="majorHAnsi" w:hAnsiTheme="majorHAnsi"/>
          <w:sz w:val="28"/>
        </w:rPr>
      </w:pPr>
      <w:r w:rsidRPr="002C0842">
        <w:rPr>
          <w:rFonts w:asciiTheme="majorHAnsi" w:hAnsiTheme="majorHAnsi" w:cs="Arial"/>
          <w:color w:val="1F497D"/>
          <w:sz w:val="28"/>
        </w:rPr>
        <w:t>TERMS AND CONDITIONS:</w:t>
      </w:r>
    </w:p>
    <w:p w:rsidR="007D7A35" w:rsidRPr="002C0842" w:rsidRDefault="00C451ED" w:rsidP="00C95FBC">
      <w:pPr>
        <w:spacing w:after="120"/>
        <w:rPr>
          <w:rFonts w:asciiTheme="majorHAnsi" w:hAnsiTheme="majorHAnsi"/>
          <w:sz w:val="28"/>
        </w:rPr>
      </w:pPr>
      <w:r w:rsidRPr="002C0842">
        <w:rPr>
          <w:rFonts w:asciiTheme="majorHAnsi" w:hAnsiTheme="majorHAnsi" w:cs="Arial"/>
          <w:b/>
          <w:sz w:val="28"/>
        </w:rPr>
        <w:t>1.</w:t>
      </w:r>
      <w:r w:rsidRPr="002C0842">
        <w:rPr>
          <w:rFonts w:asciiTheme="majorHAnsi" w:hAnsiTheme="majorHAnsi" w:cs="Arial"/>
          <w:sz w:val="28"/>
        </w:rPr>
        <w:t> </w:t>
      </w:r>
      <w:r w:rsidRPr="002C0842">
        <w:rPr>
          <w:rFonts w:asciiTheme="majorHAnsi" w:hAnsiTheme="majorHAnsi" w:cs="Arial"/>
          <w:b/>
          <w:sz w:val="28"/>
          <w:u w:val="single"/>
        </w:rPr>
        <w:t>USE OF PREMISES AND GROUNDS</w:t>
      </w:r>
    </w:p>
    <w:p w:rsidR="003A0215" w:rsidRPr="002C0842" w:rsidRDefault="00C451ED" w:rsidP="003A0215">
      <w:pPr>
        <w:rPr>
          <w:rFonts w:asciiTheme="majorHAnsi" w:hAnsiTheme="majorHAnsi"/>
          <w:sz w:val="28"/>
        </w:rPr>
      </w:pPr>
      <w:r w:rsidRPr="002C0842">
        <w:rPr>
          <w:rFonts w:asciiTheme="majorHAnsi" w:hAnsiTheme="majorHAnsi" w:cs="Arial"/>
          <w:b/>
          <w:sz w:val="28"/>
        </w:rPr>
        <w:t>A.</w:t>
      </w:r>
      <w:r w:rsidR="00B57BC1" w:rsidRPr="002C0842">
        <w:rPr>
          <w:rFonts w:asciiTheme="majorHAnsi" w:hAnsiTheme="majorHAnsi" w:cs="Arial"/>
          <w:sz w:val="28"/>
        </w:rPr>
        <w:t xml:space="preserve"> </w:t>
      </w:r>
      <w:r w:rsidRPr="002C0842">
        <w:rPr>
          <w:rFonts w:asciiTheme="majorHAnsi" w:hAnsiTheme="majorHAnsi" w:cs="Arial"/>
          <w:sz w:val="28"/>
        </w:rPr>
        <w:t>Facility and grounds are only to be used for stated purpose(s). The house</w:t>
      </w:r>
      <w:r w:rsidR="008A2D70" w:rsidRPr="002C0842">
        <w:rPr>
          <w:rFonts w:asciiTheme="majorHAnsi" w:hAnsiTheme="majorHAnsi" w:cs="Arial"/>
          <w:sz w:val="28"/>
        </w:rPr>
        <w:t>s</w:t>
      </w:r>
      <w:r w:rsidRPr="002C0842">
        <w:rPr>
          <w:rFonts w:asciiTheme="majorHAnsi" w:hAnsiTheme="majorHAnsi" w:cs="Arial"/>
          <w:sz w:val="28"/>
        </w:rPr>
        <w:t>, including the grounds are for your use. </w:t>
      </w:r>
      <w:r w:rsidRPr="002C0842">
        <w:rPr>
          <w:rFonts w:asciiTheme="majorHAnsi" w:hAnsiTheme="majorHAnsi" w:cs="Arial"/>
          <w:sz w:val="28"/>
        </w:rPr>
        <w:br/>
      </w:r>
      <w:r w:rsidRPr="002C0842">
        <w:rPr>
          <w:rFonts w:asciiTheme="majorHAnsi" w:hAnsiTheme="majorHAnsi" w:cs="Arial"/>
          <w:b/>
          <w:sz w:val="28"/>
        </w:rPr>
        <w:t>B. </w:t>
      </w:r>
      <w:r w:rsidRPr="002C0842">
        <w:rPr>
          <w:rFonts w:asciiTheme="majorHAnsi" w:hAnsiTheme="majorHAnsi" w:cs="Arial"/>
          <w:sz w:val="28"/>
        </w:rPr>
        <w:t>Set up and breakdown times must fall within the total rental time period. It is the responsibility of the Renter to move equipment within the facility or on the grounds during event</w:t>
      </w:r>
      <w:r w:rsidRPr="002C0842">
        <w:rPr>
          <w:rFonts w:asciiTheme="majorHAnsi" w:hAnsiTheme="majorHAnsi" w:cs="Arial"/>
          <w:b/>
          <w:sz w:val="28"/>
        </w:rPr>
        <w:t>.</w:t>
      </w:r>
      <w:r w:rsidRPr="002C0842">
        <w:rPr>
          <w:rFonts w:asciiTheme="majorHAnsi" w:hAnsiTheme="majorHAnsi" w:cs="Arial"/>
          <w:b/>
          <w:sz w:val="28"/>
        </w:rPr>
        <w:br/>
        <w:t>C. </w:t>
      </w:r>
      <w:r w:rsidRPr="002C0842">
        <w:rPr>
          <w:rFonts w:asciiTheme="majorHAnsi" w:hAnsiTheme="majorHAnsi" w:cs="Arial"/>
          <w:sz w:val="28"/>
        </w:rPr>
        <w:t>Events of 50 people or less require the rental of 1 Portable toilet. Events of more than 50 people, the Renters must provide at least 2 portable toilets. Please use the indoor plumbing as sparingly as possible. Stickney Farms reserves the right to monitor indoor bathroom use the duration of the event.</w:t>
      </w:r>
      <w:r w:rsidRPr="002C0842">
        <w:rPr>
          <w:rFonts w:asciiTheme="majorHAnsi" w:hAnsiTheme="majorHAnsi" w:cs="Arial"/>
          <w:sz w:val="28"/>
        </w:rPr>
        <w:br/>
      </w:r>
      <w:r w:rsidRPr="002C0842">
        <w:rPr>
          <w:rFonts w:asciiTheme="majorHAnsi" w:hAnsiTheme="majorHAnsi" w:cs="Arial"/>
          <w:b/>
          <w:sz w:val="28"/>
        </w:rPr>
        <w:t>D. </w:t>
      </w:r>
      <w:r w:rsidRPr="002C0842">
        <w:rPr>
          <w:rFonts w:asciiTheme="majorHAnsi" w:hAnsiTheme="majorHAnsi" w:cs="Arial"/>
          <w:sz w:val="28"/>
        </w:rPr>
        <w:t xml:space="preserve">Smoking is </w:t>
      </w:r>
      <w:r w:rsidR="00FD64A3" w:rsidRPr="002C0842">
        <w:rPr>
          <w:rFonts w:asciiTheme="majorHAnsi" w:hAnsiTheme="majorHAnsi" w:cs="Arial"/>
          <w:b/>
          <w:sz w:val="28"/>
        </w:rPr>
        <w:t xml:space="preserve">PROHIBITED </w:t>
      </w:r>
      <w:r w:rsidRPr="002C0842">
        <w:rPr>
          <w:rFonts w:asciiTheme="majorHAnsi" w:hAnsiTheme="majorHAnsi" w:cs="Arial"/>
          <w:sz w:val="28"/>
        </w:rPr>
        <w:t>in the Barn, underneath the Barn, in the houses and within 10 feet of all entrances.</w:t>
      </w:r>
      <w:r w:rsidR="00397A3A" w:rsidRPr="002C0842">
        <w:rPr>
          <w:rFonts w:asciiTheme="majorHAnsi" w:hAnsiTheme="majorHAnsi" w:cs="Arial"/>
          <w:sz w:val="28"/>
        </w:rPr>
        <w:t xml:space="preserve"> Smoking is permitted in the designated areas only</w:t>
      </w:r>
      <w:r w:rsidR="00C95FBC" w:rsidRPr="002C0842">
        <w:rPr>
          <w:rFonts w:asciiTheme="majorHAnsi" w:hAnsiTheme="majorHAnsi" w:cs="Arial"/>
          <w:sz w:val="28"/>
        </w:rPr>
        <w:t>. All cigarette butts must be disposed of properly in the provided ashtray or the fire pit. An additional cleaning fee may be assessed for excess cigarette waste found on the grounds.</w:t>
      </w:r>
      <w:r w:rsidRPr="002C0842">
        <w:rPr>
          <w:rFonts w:asciiTheme="majorHAnsi" w:hAnsiTheme="majorHAnsi" w:cs="Arial"/>
          <w:sz w:val="28"/>
        </w:rPr>
        <w:br/>
      </w:r>
      <w:r w:rsidRPr="002C0842">
        <w:rPr>
          <w:rFonts w:asciiTheme="majorHAnsi" w:hAnsiTheme="majorHAnsi" w:cs="Arial"/>
          <w:b/>
          <w:sz w:val="28"/>
        </w:rPr>
        <w:t>E.</w:t>
      </w:r>
      <w:r w:rsidR="00B57BC1" w:rsidRPr="002C0842">
        <w:rPr>
          <w:rFonts w:asciiTheme="majorHAnsi" w:hAnsiTheme="majorHAnsi" w:cs="Arial"/>
          <w:sz w:val="28"/>
        </w:rPr>
        <w:t xml:space="preserve"> </w:t>
      </w:r>
      <w:r w:rsidRPr="002C0842">
        <w:rPr>
          <w:rFonts w:asciiTheme="majorHAnsi" w:hAnsiTheme="majorHAnsi" w:cs="Arial"/>
          <w:sz w:val="28"/>
        </w:rPr>
        <w:t>No rice, confetti or glitter is allowed inside or outside the facility. Only natural, biodegradable substances are permitted and must be approved by Stickney Farms.</w:t>
      </w:r>
      <w:r w:rsidRPr="002C0842">
        <w:rPr>
          <w:rFonts w:asciiTheme="majorHAnsi" w:hAnsiTheme="majorHAnsi" w:cs="Arial"/>
          <w:sz w:val="28"/>
        </w:rPr>
        <w:br/>
      </w:r>
      <w:r w:rsidRPr="002C0842">
        <w:rPr>
          <w:rFonts w:asciiTheme="majorHAnsi" w:hAnsiTheme="majorHAnsi" w:cs="Arial"/>
          <w:b/>
          <w:sz w:val="28"/>
        </w:rPr>
        <w:t>F.</w:t>
      </w:r>
      <w:r w:rsidR="00B57BC1" w:rsidRPr="002C0842">
        <w:rPr>
          <w:rFonts w:asciiTheme="majorHAnsi" w:hAnsiTheme="majorHAnsi" w:cs="Arial"/>
          <w:sz w:val="28"/>
        </w:rPr>
        <w:t xml:space="preserve"> </w:t>
      </w:r>
      <w:r w:rsidR="00D924EC" w:rsidRPr="002C0842">
        <w:rPr>
          <w:rFonts w:asciiTheme="majorHAnsi" w:hAnsiTheme="majorHAnsi" w:cs="Arial"/>
          <w:sz w:val="28"/>
        </w:rPr>
        <w:t xml:space="preserve">Only LED candles are permitted inside and under the barn. </w:t>
      </w:r>
      <w:r w:rsidRPr="002C0842">
        <w:rPr>
          <w:rFonts w:asciiTheme="majorHAnsi" w:hAnsiTheme="majorHAnsi" w:cs="Arial"/>
          <w:sz w:val="28"/>
        </w:rPr>
        <w:t xml:space="preserve">Candles </w:t>
      </w:r>
      <w:r w:rsidR="00D924EC" w:rsidRPr="002C0842">
        <w:rPr>
          <w:rFonts w:asciiTheme="majorHAnsi" w:hAnsiTheme="majorHAnsi" w:cs="Arial"/>
          <w:sz w:val="28"/>
        </w:rPr>
        <w:t>outside must be enclosed.</w:t>
      </w:r>
    </w:p>
    <w:p w:rsidR="00FD64A3" w:rsidRPr="002C0842" w:rsidRDefault="003A0215" w:rsidP="00FD64A3">
      <w:pPr>
        <w:rPr>
          <w:rFonts w:asciiTheme="majorHAnsi" w:hAnsiTheme="majorHAnsi" w:cs="Arial"/>
          <w:b/>
          <w:sz w:val="28"/>
        </w:rPr>
      </w:pPr>
      <w:r w:rsidRPr="002C0842">
        <w:rPr>
          <w:rFonts w:asciiTheme="majorHAnsi" w:hAnsiTheme="majorHAnsi" w:cs="Arial"/>
          <w:b/>
          <w:sz w:val="28"/>
        </w:rPr>
        <w:t xml:space="preserve">G. </w:t>
      </w:r>
      <w:r w:rsidR="00FD64A3" w:rsidRPr="002C0842">
        <w:rPr>
          <w:rFonts w:asciiTheme="majorHAnsi" w:hAnsiTheme="majorHAnsi" w:cs="Arial"/>
          <w:sz w:val="28"/>
        </w:rPr>
        <w:t>Plastic w</w:t>
      </w:r>
      <w:r w:rsidR="00630ACE" w:rsidRPr="002C0842">
        <w:rPr>
          <w:rFonts w:asciiTheme="majorHAnsi" w:hAnsiTheme="majorHAnsi" w:cs="Arial"/>
          <w:sz w:val="28"/>
        </w:rPr>
        <w:t xml:space="preserve">ater bottles, Solo (plastic) cups, plastic plates and cutlery </w:t>
      </w:r>
      <w:r w:rsidRPr="002C0842">
        <w:rPr>
          <w:rFonts w:asciiTheme="majorHAnsi" w:hAnsiTheme="majorHAnsi" w:cs="Arial"/>
          <w:sz w:val="28"/>
        </w:rPr>
        <w:t xml:space="preserve">are prohibited on the premises. Stickney Farms will provide attractive, large glass water dispensers filled with quality tested, </w:t>
      </w:r>
      <w:r w:rsidR="00630ACE" w:rsidRPr="002C0842">
        <w:rPr>
          <w:rFonts w:asciiTheme="majorHAnsi" w:hAnsiTheme="majorHAnsi" w:cs="Arial"/>
          <w:sz w:val="28"/>
        </w:rPr>
        <w:t>clean, cold ice water, in two locations of your choosing as well as attractive paper cups in two sizes. Compostable or paper plates and cutlery are permitted. Stickney Farms has over 200 water, wine and or beer glasses, as well as place settings with flatware for rent at very reasonable rates.</w:t>
      </w:r>
    </w:p>
    <w:p w:rsidR="00FD64A3" w:rsidRPr="002C0842" w:rsidRDefault="00FD64A3" w:rsidP="00FD64A3">
      <w:pPr>
        <w:rPr>
          <w:rFonts w:asciiTheme="majorHAnsi" w:hAnsiTheme="majorHAnsi" w:cs="Arial"/>
          <w:sz w:val="28"/>
        </w:rPr>
      </w:pPr>
      <w:r w:rsidRPr="002C0842">
        <w:rPr>
          <w:rFonts w:asciiTheme="majorHAnsi" w:hAnsiTheme="majorHAnsi" w:cs="Arial"/>
          <w:b/>
          <w:sz w:val="28"/>
        </w:rPr>
        <w:lastRenderedPageBreak/>
        <w:t xml:space="preserve">H. </w:t>
      </w:r>
      <w:r w:rsidR="00E631CC" w:rsidRPr="002C0842">
        <w:rPr>
          <w:rFonts w:asciiTheme="majorHAnsi" w:hAnsiTheme="majorHAnsi" w:cs="Arial"/>
          <w:sz w:val="28"/>
        </w:rPr>
        <w:t>Pets are welcomed at</w:t>
      </w:r>
      <w:r w:rsidRPr="002C0842">
        <w:rPr>
          <w:rFonts w:asciiTheme="majorHAnsi" w:hAnsiTheme="majorHAnsi" w:cs="Arial"/>
          <w:sz w:val="28"/>
        </w:rPr>
        <w:t xml:space="preserve"> Stickney Farms. However, we reserve the right to asses</w:t>
      </w:r>
      <w:r w:rsidR="00314455" w:rsidRPr="002C0842">
        <w:rPr>
          <w:rFonts w:asciiTheme="majorHAnsi" w:hAnsiTheme="majorHAnsi" w:cs="Arial"/>
          <w:sz w:val="28"/>
        </w:rPr>
        <w:t>s</w:t>
      </w:r>
      <w:r w:rsidRPr="002C0842">
        <w:rPr>
          <w:rFonts w:asciiTheme="majorHAnsi" w:hAnsiTheme="majorHAnsi" w:cs="Arial"/>
          <w:sz w:val="28"/>
        </w:rPr>
        <w:t xml:space="preserve"> an additional cleaning/damage fee for pet “accidents” inside the houses or evidence of pet destruction.</w:t>
      </w:r>
    </w:p>
    <w:p w:rsidR="007D7A35" w:rsidRPr="00DF2CA6" w:rsidRDefault="007D7A35" w:rsidP="00FD64A3">
      <w:pPr>
        <w:rPr>
          <w:rFonts w:asciiTheme="majorHAnsi" w:hAnsiTheme="majorHAnsi" w:cs="Arial"/>
          <w:sz w:val="16"/>
        </w:rPr>
      </w:pPr>
    </w:p>
    <w:p w:rsidR="002A7583" w:rsidRPr="002C0842" w:rsidRDefault="00C451ED" w:rsidP="002A7583">
      <w:pPr>
        <w:spacing w:after="120"/>
        <w:rPr>
          <w:rFonts w:asciiTheme="majorHAnsi" w:hAnsiTheme="majorHAnsi"/>
          <w:sz w:val="28"/>
        </w:rPr>
      </w:pPr>
      <w:r w:rsidRPr="002C0842">
        <w:rPr>
          <w:rFonts w:asciiTheme="majorHAnsi" w:hAnsiTheme="majorHAnsi" w:cs="Arial"/>
          <w:b/>
          <w:sz w:val="28"/>
        </w:rPr>
        <w:t>2.</w:t>
      </w:r>
      <w:r w:rsidR="00F65B8A">
        <w:rPr>
          <w:rFonts w:asciiTheme="majorHAnsi" w:hAnsiTheme="majorHAnsi" w:cs="Arial"/>
          <w:b/>
          <w:sz w:val="28"/>
        </w:rPr>
        <w:t xml:space="preserve"> </w:t>
      </w:r>
      <w:proofErr w:type="gramStart"/>
      <w:r w:rsidRPr="002C0842">
        <w:rPr>
          <w:rFonts w:asciiTheme="majorHAnsi" w:hAnsiTheme="majorHAnsi" w:cs="Arial"/>
          <w:b/>
          <w:sz w:val="28"/>
          <w:u w:val="single"/>
        </w:rPr>
        <w:t>SET-UP</w:t>
      </w:r>
      <w:proofErr w:type="gramEnd"/>
      <w:r w:rsidRPr="002C0842">
        <w:rPr>
          <w:rFonts w:asciiTheme="majorHAnsi" w:hAnsiTheme="majorHAnsi" w:cs="Arial"/>
          <w:b/>
          <w:sz w:val="28"/>
          <w:u w:val="single"/>
        </w:rPr>
        <w:t xml:space="preserve"> AND BREAKDOWN</w:t>
      </w:r>
      <w:r w:rsidRPr="002C0842">
        <w:rPr>
          <w:rFonts w:asciiTheme="majorHAnsi" w:hAnsiTheme="majorHAnsi" w:cs="Arial"/>
          <w:sz w:val="28"/>
        </w:rPr>
        <w:t> </w:t>
      </w:r>
    </w:p>
    <w:p w:rsidR="002A7583" w:rsidRPr="002C0842" w:rsidRDefault="00C451ED" w:rsidP="002A7583">
      <w:pPr>
        <w:spacing w:after="120"/>
        <w:rPr>
          <w:rFonts w:asciiTheme="majorHAnsi" w:hAnsiTheme="majorHAnsi"/>
          <w:sz w:val="28"/>
        </w:rPr>
      </w:pPr>
      <w:r w:rsidRPr="002C0842">
        <w:rPr>
          <w:rFonts w:asciiTheme="majorHAnsi" w:hAnsiTheme="majorHAnsi" w:cs="Arial"/>
          <w:b/>
          <w:sz w:val="28"/>
        </w:rPr>
        <w:t>A.</w:t>
      </w:r>
      <w:r w:rsidR="00B57BC1" w:rsidRPr="002C0842">
        <w:rPr>
          <w:rFonts w:asciiTheme="majorHAnsi" w:hAnsiTheme="majorHAnsi" w:cs="Arial"/>
          <w:sz w:val="28"/>
        </w:rPr>
        <w:t xml:space="preserve"> </w:t>
      </w:r>
      <w:r w:rsidRPr="002C0842">
        <w:rPr>
          <w:rFonts w:asciiTheme="majorHAnsi" w:hAnsiTheme="majorHAnsi" w:cs="Arial"/>
          <w:sz w:val="28"/>
        </w:rPr>
        <w:t>All property of Stickney Farms must be returned to its original location upon Renters arrival.</w:t>
      </w:r>
    </w:p>
    <w:p w:rsidR="007D7A35" w:rsidRPr="002C0842" w:rsidRDefault="00C451ED" w:rsidP="002A7583">
      <w:pPr>
        <w:spacing w:after="120"/>
        <w:rPr>
          <w:rFonts w:asciiTheme="majorHAnsi" w:hAnsiTheme="majorHAnsi"/>
          <w:sz w:val="28"/>
        </w:rPr>
      </w:pPr>
      <w:r w:rsidRPr="002C0842">
        <w:rPr>
          <w:rFonts w:asciiTheme="majorHAnsi" w:hAnsiTheme="majorHAnsi" w:cs="Arial"/>
          <w:b/>
          <w:sz w:val="28"/>
        </w:rPr>
        <w:t>B.</w:t>
      </w:r>
      <w:r w:rsidR="00B57BC1" w:rsidRPr="002C0842">
        <w:rPr>
          <w:rFonts w:asciiTheme="majorHAnsi" w:hAnsiTheme="majorHAnsi" w:cs="Arial"/>
          <w:sz w:val="28"/>
        </w:rPr>
        <w:t xml:space="preserve"> </w:t>
      </w:r>
      <w:r w:rsidRPr="002C0842">
        <w:rPr>
          <w:rFonts w:asciiTheme="majorHAnsi" w:hAnsiTheme="majorHAnsi" w:cs="Arial"/>
          <w:sz w:val="28"/>
        </w:rPr>
        <w:t>Any and a</w:t>
      </w:r>
      <w:r w:rsidR="00C95FBC" w:rsidRPr="002C0842">
        <w:rPr>
          <w:rFonts w:asciiTheme="majorHAnsi" w:hAnsiTheme="majorHAnsi" w:cs="Arial"/>
          <w:sz w:val="28"/>
        </w:rPr>
        <w:t>ll property rented (i.e.</w:t>
      </w:r>
      <w:r w:rsidRPr="002C0842">
        <w:rPr>
          <w:rFonts w:asciiTheme="majorHAnsi" w:hAnsiTheme="majorHAnsi" w:cs="Arial"/>
          <w:sz w:val="28"/>
        </w:rPr>
        <w:t xml:space="preserve"> china, flatware) must be scraped, rinsed and placed in receptacles provided by Stickney Farms.</w:t>
      </w:r>
    </w:p>
    <w:p w:rsidR="007D7A35" w:rsidRPr="002C0842" w:rsidRDefault="00C451ED" w:rsidP="00B9383E">
      <w:pPr>
        <w:rPr>
          <w:rFonts w:asciiTheme="majorHAnsi" w:hAnsiTheme="majorHAnsi"/>
          <w:sz w:val="28"/>
        </w:rPr>
      </w:pPr>
      <w:r w:rsidRPr="002C0842">
        <w:rPr>
          <w:rFonts w:asciiTheme="majorHAnsi" w:hAnsiTheme="majorHAnsi" w:cs="Arial"/>
          <w:b/>
          <w:sz w:val="28"/>
        </w:rPr>
        <w:t>C</w:t>
      </w:r>
      <w:r w:rsidR="00B57BC1" w:rsidRPr="002C0842">
        <w:rPr>
          <w:rFonts w:asciiTheme="majorHAnsi" w:hAnsiTheme="majorHAnsi" w:cs="Arial"/>
          <w:b/>
          <w:sz w:val="28"/>
        </w:rPr>
        <w:t xml:space="preserve">. </w:t>
      </w:r>
      <w:r w:rsidRPr="002C0842">
        <w:rPr>
          <w:rFonts w:asciiTheme="majorHAnsi" w:hAnsiTheme="majorHAnsi" w:cs="Arial"/>
          <w:b/>
          <w:sz w:val="28"/>
        </w:rPr>
        <w:t>DO NOT USE</w:t>
      </w:r>
      <w:r w:rsidRPr="002C0842">
        <w:rPr>
          <w:rFonts w:asciiTheme="majorHAnsi" w:hAnsiTheme="majorHAnsi" w:cs="Arial"/>
          <w:sz w:val="28"/>
        </w:rPr>
        <w:t xml:space="preserve"> nails, tacks or staples in the walls/woodwork. IF tape is used, it must be painter's tape. All decorations and tape must be removed after event.</w:t>
      </w:r>
    </w:p>
    <w:p w:rsidR="007D7A35" w:rsidRPr="002C0842" w:rsidRDefault="00C451ED" w:rsidP="00B9383E">
      <w:pPr>
        <w:rPr>
          <w:rFonts w:asciiTheme="majorHAnsi" w:hAnsiTheme="majorHAnsi"/>
          <w:sz w:val="28"/>
        </w:rPr>
      </w:pPr>
      <w:r w:rsidRPr="002C0842">
        <w:rPr>
          <w:rFonts w:asciiTheme="majorHAnsi" w:hAnsiTheme="majorHAnsi" w:cs="Arial"/>
          <w:b/>
          <w:sz w:val="28"/>
        </w:rPr>
        <w:t>D.</w:t>
      </w:r>
      <w:r w:rsidR="00B57BC1" w:rsidRPr="002C0842">
        <w:rPr>
          <w:rFonts w:asciiTheme="majorHAnsi" w:hAnsiTheme="majorHAnsi" w:cs="Arial"/>
          <w:sz w:val="28"/>
        </w:rPr>
        <w:t xml:space="preserve"> </w:t>
      </w:r>
      <w:r w:rsidRPr="002C0842">
        <w:rPr>
          <w:rFonts w:asciiTheme="majorHAnsi" w:hAnsiTheme="majorHAnsi" w:cs="Arial"/>
          <w:sz w:val="28"/>
        </w:rPr>
        <w:t>Clean and return tables and chairs to their original positions throughout the house</w:t>
      </w:r>
      <w:r w:rsidR="00C95FBC" w:rsidRPr="002C0842">
        <w:rPr>
          <w:rFonts w:asciiTheme="majorHAnsi" w:hAnsiTheme="majorHAnsi" w:cs="Arial"/>
          <w:sz w:val="28"/>
        </w:rPr>
        <w:t xml:space="preserve"> and barn</w:t>
      </w:r>
      <w:r w:rsidRPr="002C0842">
        <w:rPr>
          <w:rFonts w:asciiTheme="majorHAnsi" w:hAnsiTheme="majorHAnsi" w:cs="Arial"/>
          <w:sz w:val="28"/>
        </w:rPr>
        <w:t>.</w:t>
      </w:r>
    </w:p>
    <w:p w:rsidR="007D7A35" w:rsidRPr="002C0842" w:rsidRDefault="00C451ED" w:rsidP="00B9383E">
      <w:pPr>
        <w:rPr>
          <w:rFonts w:asciiTheme="majorHAnsi" w:hAnsiTheme="majorHAnsi"/>
          <w:sz w:val="28"/>
        </w:rPr>
      </w:pPr>
      <w:r w:rsidRPr="002C0842">
        <w:rPr>
          <w:rFonts w:asciiTheme="majorHAnsi" w:hAnsiTheme="majorHAnsi" w:cs="Arial"/>
          <w:b/>
          <w:sz w:val="28"/>
        </w:rPr>
        <w:t>E.</w:t>
      </w:r>
      <w:r w:rsidRPr="002C0842">
        <w:rPr>
          <w:rFonts w:asciiTheme="majorHAnsi" w:hAnsiTheme="majorHAnsi" w:cs="Arial"/>
          <w:sz w:val="28"/>
        </w:rPr>
        <w:t xml:space="preserve"> All trash and recyclables must be removed from the house and placed in dumpster and recycling areas outside. </w:t>
      </w:r>
    </w:p>
    <w:p w:rsidR="007D7A35" w:rsidRPr="002C0842" w:rsidRDefault="00C451ED" w:rsidP="00B9383E">
      <w:pPr>
        <w:rPr>
          <w:rFonts w:asciiTheme="majorHAnsi" w:hAnsiTheme="majorHAnsi"/>
          <w:sz w:val="28"/>
        </w:rPr>
      </w:pPr>
      <w:r w:rsidRPr="002C0842">
        <w:rPr>
          <w:rFonts w:asciiTheme="majorHAnsi" w:hAnsiTheme="majorHAnsi" w:cs="Arial"/>
          <w:b/>
          <w:sz w:val="28"/>
        </w:rPr>
        <w:t>F.</w:t>
      </w:r>
      <w:r w:rsidRPr="002C0842">
        <w:rPr>
          <w:rFonts w:asciiTheme="majorHAnsi" w:hAnsiTheme="majorHAnsi" w:cs="Arial"/>
          <w:sz w:val="28"/>
        </w:rPr>
        <w:t xml:space="preserve"> Event trash on the grounds, sidewalks, and street (including cigarette butts) must also be removed from site and taken to the Stickney Farms designated dumpster or recycling area(s). If signs were placed in neighborhood they must also be removed.</w:t>
      </w:r>
    </w:p>
    <w:p w:rsidR="007D7A35" w:rsidRPr="002C0842" w:rsidRDefault="00C451ED" w:rsidP="00C95FBC">
      <w:pPr>
        <w:spacing w:after="120"/>
        <w:rPr>
          <w:rFonts w:asciiTheme="majorHAnsi" w:hAnsiTheme="majorHAnsi"/>
          <w:sz w:val="28"/>
        </w:rPr>
      </w:pPr>
      <w:r w:rsidRPr="002C0842">
        <w:rPr>
          <w:rFonts w:asciiTheme="majorHAnsi" w:hAnsiTheme="majorHAnsi" w:cs="Arial"/>
          <w:b/>
          <w:sz w:val="28"/>
        </w:rPr>
        <w:t>H.</w:t>
      </w:r>
      <w:r w:rsidRPr="002C0842">
        <w:rPr>
          <w:rFonts w:asciiTheme="majorHAnsi" w:hAnsiTheme="majorHAnsi" w:cs="Arial"/>
          <w:sz w:val="28"/>
        </w:rPr>
        <w:t xml:space="preserve">  Notify on-site staff of any damages that may occur during the event. </w:t>
      </w:r>
    </w:p>
    <w:p w:rsidR="00DF2CA6" w:rsidRDefault="00C451ED" w:rsidP="00B9383E">
      <w:pPr>
        <w:rPr>
          <w:rFonts w:asciiTheme="majorHAnsi" w:hAnsiTheme="majorHAnsi" w:cs="Arial"/>
          <w:b/>
          <w:sz w:val="28"/>
        </w:rPr>
      </w:pPr>
      <w:r w:rsidRPr="002C0842">
        <w:rPr>
          <w:rFonts w:asciiTheme="majorHAnsi" w:hAnsiTheme="majorHAnsi" w:cs="Arial"/>
          <w:b/>
          <w:sz w:val="28"/>
        </w:rPr>
        <w:t>3.</w:t>
      </w:r>
      <w:r w:rsidRPr="002C0842">
        <w:rPr>
          <w:rFonts w:asciiTheme="majorHAnsi" w:hAnsiTheme="majorHAnsi" w:cs="Arial"/>
          <w:sz w:val="28"/>
        </w:rPr>
        <w:t> </w:t>
      </w:r>
      <w:r w:rsidRPr="002C0842">
        <w:rPr>
          <w:rFonts w:asciiTheme="majorHAnsi" w:hAnsiTheme="majorHAnsi" w:cs="Arial"/>
          <w:b/>
          <w:sz w:val="28"/>
        </w:rPr>
        <w:t>SECURITY DEPOSIT; PROPERTY DAMAGE</w:t>
      </w:r>
    </w:p>
    <w:p w:rsidR="00B9383E" w:rsidRPr="00DF2CA6" w:rsidRDefault="00B9383E" w:rsidP="00B9383E">
      <w:pPr>
        <w:rPr>
          <w:rFonts w:asciiTheme="majorHAnsi" w:hAnsiTheme="majorHAnsi"/>
          <w:sz w:val="16"/>
        </w:rPr>
      </w:pPr>
    </w:p>
    <w:p w:rsidR="00664760" w:rsidRPr="002C0842" w:rsidRDefault="00C451ED" w:rsidP="00C95FBC">
      <w:pPr>
        <w:spacing w:after="120"/>
        <w:rPr>
          <w:rFonts w:asciiTheme="majorHAnsi" w:hAnsiTheme="majorHAnsi"/>
          <w:sz w:val="28"/>
        </w:rPr>
      </w:pPr>
      <w:r w:rsidRPr="002C0842">
        <w:rPr>
          <w:rFonts w:asciiTheme="majorHAnsi" w:hAnsiTheme="majorHAnsi" w:cs="Arial"/>
          <w:sz w:val="28"/>
        </w:rPr>
        <w:t>After review</w:t>
      </w:r>
      <w:r w:rsidR="00FA7C2A" w:rsidRPr="002C0842">
        <w:rPr>
          <w:rFonts w:asciiTheme="majorHAnsi" w:hAnsiTheme="majorHAnsi" w:cs="Arial"/>
          <w:sz w:val="28"/>
        </w:rPr>
        <w:t xml:space="preserve"> by Stickney Farms, (including up to several days </w:t>
      </w:r>
      <w:r w:rsidRPr="002C0842">
        <w:rPr>
          <w:rFonts w:asciiTheme="majorHAnsi" w:hAnsiTheme="majorHAnsi" w:cs="Arial"/>
          <w:sz w:val="28"/>
        </w:rPr>
        <w:t xml:space="preserve">after </w:t>
      </w:r>
      <w:r w:rsidR="00FA7C2A" w:rsidRPr="002C0842">
        <w:rPr>
          <w:rFonts w:asciiTheme="majorHAnsi" w:hAnsiTheme="majorHAnsi" w:cs="Arial"/>
          <w:sz w:val="28"/>
        </w:rPr>
        <w:t>checkout, Stickney Farms will review all spaces</w:t>
      </w:r>
      <w:r w:rsidRPr="002C0842">
        <w:rPr>
          <w:rFonts w:asciiTheme="majorHAnsi" w:hAnsiTheme="majorHAnsi" w:cs="Arial"/>
          <w:sz w:val="28"/>
        </w:rPr>
        <w:t xml:space="preserve"> for additional damage) </w:t>
      </w:r>
      <w:r w:rsidR="00FA7C2A" w:rsidRPr="002C0842">
        <w:rPr>
          <w:rFonts w:asciiTheme="majorHAnsi" w:hAnsiTheme="majorHAnsi" w:cs="Arial"/>
          <w:sz w:val="28"/>
        </w:rPr>
        <w:t xml:space="preserve">If </w:t>
      </w:r>
      <w:r w:rsidRPr="002C0842">
        <w:rPr>
          <w:rFonts w:asciiTheme="majorHAnsi" w:hAnsiTheme="majorHAnsi" w:cs="Arial"/>
          <w:sz w:val="28"/>
        </w:rPr>
        <w:t>there are no damages to the building and its grounds, and if Renter has used the facility for the time stated in the contract</w:t>
      </w:r>
      <w:r w:rsidR="00B83579" w:rsidRPr="002C0842">
        <w:rPr>
          <w:rFonts w:asciiTheme="majorHAnsi" w:hAnsiTheme="majorHAnsi" w:cs="Arial"/>
          <w:sz w:val="28"/>
        </w:rPr>
        <w:t xml:space="preserve">, the event will be considered closed. </w:t>
      </w:r>
      <w:r w:rsidRPr="002C0842">
        <w:rPr>
          <w:rFonts w:asciiTheme="majorHAnsi" w:hAnsiTheme="majorHAnsi" w:cs="Arial"/>
          <w:sz w:val="28"/>
        </w:rPr>
        <w:t>If damage to Stickney Farms property exceeds the amount of the security/damage deposit, Renter agrees to pay for, or replace, any object of Stickney Farms property that is destroyed, damaged, or stolen during the event. Such payment or replacement must be made immediately upon receipt of notification from Stickney Farms. </w:t>
      </w:r>
    </w:p>
    <w:p w:rsidR="00DF2CA6" w:rsidRDefault="00C451ED" w:rsidP="00C95FBC">
      <w:pPr>
        <w:spacing w:after="120"/>
        <w:rPr>
          <w:rFonts w:asciiTheme="majorHAnsi" w:hAnsiTheme="majorHAnsi" w:cs="Arial"/>
          <w:b/>
          <w:sz w:val="28"/>
        </w:rPr>
      </w:pPr>
      <w:r w:rsidRPr="002C0842">
        <w:rPr>
          <w:rFonts w:asciiTheme="majorHAnsi" w:hAnsiTheme="majorHAnsi" w:cs="Arial"/>
          <w:b/>
          <w:sz w:val="28"/>
        </w:rPr>
        <w:t>4.</w:t>
      </w:r>
      <w:r w:rsidR="00F65B8A">
        <w:rPr>
          <w:rFonts w:asciiTheme="majorHAnsi" w:hAnsiTheme="majorHAnsi" w:cs="Arial"/>
          <w:b/>
          <w:sz w:val="28"/>
        </w:rPr>
        <w:t xml:space="preserve"> </w:t>
      </w:r>
      <w:proofErr w:type="gramStart"/>
      <w:r w:rsidRPr="002C0842">
        <w:rPr>
          <w:rFonts w:asciiTheme="majorHAnsi" w:hAnsiTheme="majorHAnsi" w:cs="Arial"/>
          <w:b/>
          <w:sz w:val="28"/>
        </w:rPr>
        <w:t>INDEMNIFICATION</w:t>
      </w:r>
      <w:proofErr w:type="gramEnd"/>
      <w:r w:rsidRPr="002C0842">
        <w:rPr>
          <w:rFonts w:asciiTheme="majorHAnsi" w:hAnsiTheme="majorHAnsi" w:cs="Arial"/>
          <w:b/>
          <w:sz w:val="28"/>
        </w:rPr>
        <w:t xml:space="preserve"> AND HOLD HARMLESS AGREEMENT</w:t>
      </w:r>
      <w:r w:rsidR="00664760" w:rsidRPr="002C0842">
        <w:rPr>
          <w:rFonts w:asciiTheme="majorHAnsi" w:hAnsiTheme="majorHAnsi" w:cs="Arial"/>
          <w:b/>
          <w:sz w:val="28"/>
        </w:rPr>
        <w:t xml:space="preserve"> </w:t>
      </w:r>
    </w:p>
    <w:p w:rsidR="007D7A35" w:rsidRPr="002C0842" w:rsidRDefault="00C451ED" w:rsidP="00C95FBC">
      <w:pPr>
        <w:spacing w:after="120"/>
        <w:rPr>
          <w:rFonts w:asciiTheme="majorHAnsi" w:hAnsiTheme="majorHAnsi"/>
          <w:sz w:val="28"/>
        </w:rPr>
      </w:pPr>
      <w:r w:rsidRPr="002C0842">
        <w:rPr>
          <w:rFonts w:asciiTheme="majorHAnsi" w:hAnsiTheme="majorHAnsi" w:cs="Arial"/>
          <w:sz w:val="28"/>
        </w:rPr>
        <w:t xml:space="preserve">The Renter agrees to indemnify and hold Stickney Farms Lost Nation, its owners, its officers and agents harmless from and against any and all liability, claims, actions, demands or losses of any kind and nature that may occur or be claimed with respect to any person or persons, corporation, property of chattels, on or about Stickney Farms, or to the property itself resulting from any act done, or omission by or through the Renter, its agents, contractors, employees, invitees, or any person on the premises of Stickney </w:t>
      </w:r>
      <w:r w:rsidRPr="002C0842">
        <w:rPr>
          <w:rFonts w:asciiTheme="majorHAnsi" w:hAnsiTheme="majorHAnsi" w:cs="Arial"/>
          <w:sz w:val="28"/>
        </w:rPr>
        <w:lastRenderedPageBreak/>
        <w:t>Farms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Stickney Farms owner and representatives in defending any such claim or action brought against the owner and representatives.</w:t>
      </w:r>
    </w:p>
    <w:p w:rsidR="007D7A35" w:rsidRPr="002C0842" w:rsidRDefault="00C451ED" w:rsidP="00C95FBC">
      <w:pPr>
        <w:spacing w:after="120"/>
        <w:rPr>
          <w:rFonts w:asciiTheme="majorHAnsi" w:hAnsiTheme="majorHAnsi"/>
          <w:sz w:val="28"/>
        </w:rPr>
      </w:pPr>
      <w:r w:rsidRPr="002C0842">
        <w:rPr>
          <w:rFonts w:asciiTheme="majorHAnsi" w:hAnsiTheme="majorHAnsi" w:cs="Arial"/>
          <w:b/>
          <w:sz w:val="28"/>
        </w:rPr>
        <w:t>5.</w:t>
      </w:r>
      <w:r w:rsidR="00F65B8A">
        <w:rPr>
          <w:rFonts w:asciiTheme="majorHAnsi" w:hAnsiTheme="majorHAnsi" w:cs="Arial"/>
          <w:b/>
          <w:sz w:val="28"/>
        </w:rPr>
        <w:t xml:space="preserve"> </w:t>
      </w:r>
      <w:r w:rsidRPr="002C0842">
        <w:rPr>
          <w:rFonts w:asciiTheme="majorHAnsi" w:hAnsiTheme="majorHAnsi" w:cs="Arial"/>
          <w:b/>
          <w:sz w:val="28"/>
        </w:rPr>
        <w:t xml:space="preserve">PERSONAL AND ABANDONED </w:t>
      </w:r>
      <w:proofErr w:type="gramStart"/>
      <w:r w:rsidRPr="002C0842">
        <w:rPr>
          <w:rFonts w:asciiTheme="majorHAnsi" w:hAnsiTheme="majorHAnsi" w:cs="Arial"/>
          <w:b/>
          <w:sz w:val="28"/>
        </w:rPr>
        <w:t>PROPERTY</w:t>
      </w:r>
      <w:proofErr w:type="gramEnd"/>
    </w:p>
    <w:p w:rsidR="007D7A35" w:rsidRPr="002C0842" w:rsidRDefault="00C451ED" w:rsidP="00C95FBC">
      <w:pPr>
        <w:spacing w:after="120"/>
        <w:rPr>
          <w:rFonts w:asciiTheme="majorHAnsi" w:hAnsiTheme="majorHAnsi"/>
          <w:sz w:val="28"/>
        </w:rPr>
      </w:pPr>
      <w:r w:rsidRPr="002C0842">
        <w:rPr>
          <w:rFonts w:asciiTheme="majorHAnsi" w:hAnsiTheme="majorHAnsi" w:cs="Arial"/>
          <w:sz w:val="28"/>
        </w:rPr>
        <w:t>Stickney Farms and its representatives assume no responsibility for any property placed in the facility or on the premises or any property that is left on the premises after the event is over.</w:t>
      </w:r>
    </w:p>
    <w:p w:rsidR="007D7A35" w:rsidRPr="002C0842" w:rsidRDefault="00C451ED" w:rsidP="00C95FBC">
      <w:pPr>
        <w:spacing w:after="120"/>
        <w:rPr>
          <w:rFonts w:asciiTheme="majorHAnsi" w:hAnsiTheme="majorHAnsi"/>
          <w:sz w:val="28"/>
        </w:rPr>
      </w:pPr>
      <w:r w:rsidRPr="002C0842">
        <w:rPr>
          <w:rFonts w:asciiTheme="majorHAnsi" w:hAnsiTheme="majorHAnsi" w:cs="Arial"/>
          <w:b/>
          <w:sz w:val="28"/>
        </w:rPr>
        <w:t>6.</w:t>
      </w:r>
      <w:r w:rsidRPr="002C0842">
        <w:rPr>
          <w:rFonts w:asciiTheme="majorHAnsi" w:hAnsiTheme="majorHAnsi" w:cs="Arial"/>
          <w:sz w:val="28"/>
        </w:rPr>
        <w:t> </w:t>
      </w:r>
      <w:r w:rsidRPr="002C0842">
        <w:rPr>
          <w:rFonts w:asciiTheme="majorHAnsi" w:hAnsiTheme="majorHAnsi" w:cs="Arial"/>
          <w:b/>
          <w:sz w:val="28"/>
        </w:rPr>
        <w:t>CANCELLATION POLICY </w:t>
      </w:r>
    </w:p>
    <w:p w:rsidR="007D7A35" w:rsidRPr="002C0842" w:rsidRDefault="00C451ED">
      <w:pPr>
        <w:rPr>
          <w:rFonts w:asciiTheme="majorHAnsi" w:hAnsiTheme="majorHAnsi"/>
          <w:sz w:val="28"/>
        </w:rPr>
      </w:pPr>
      <w:r w:rsidRPr="002C0842">
        <w:rPr>
          <w:rFonts w:asciiTheme="majorHAnsi" w:hAnsiTheme="majorHAnsi" w:cs="Arial"/>
          <w:b/>
          <w:sz w:val="28"/>
        </w:rPr>
        <w:t>A.</w:t>
      </w:r>
      <w:r w:rsidR="00B57BC1" w:rsidRPr="002C0842">
        <w:rPr>
          <w:rFonts w:asciiTheme="majorHAnsi" w:hAnsiTheme="majorHAnsi" w:cs="Arial"/>
          <w:sz w:val="28"/>
        </w:rPr>
        <w:t xml:space="preserve"> </w:t>
      </w:r>
      <w:r w:rsidRPr="002C0842">
        <w:rPr>
          <w:rFonts w:asciiTheme="majorHAnsi" w:hAnsiTheme="majorHAnsi" w:cs="Arial"/>
          <w:sz w:val="28"/>
        </w:rPr>
        <w:t>All cancellations must be in writing. </w:t>
      </w:r>
    </w:p>
    <w:p w:rsidR="007D7A35" w:rsidRPr="002C0842" w:rsidRDefault="00C451ED">
      <w:pPr>
        <w:rPr>
          <w:rFonts w:asciiTheme="majorHAnsi" w:hAnsiTheme="majorHAnsi"/>
          <w:sz w:val="28"/>
        </w:rPr>
      </w:pPr>
      <w:r w:rsidRPr="002C0842">
        <w:rPr>
          <w:rFonts w:asciiTheme="majorHAnsi" w:hAnsiTheme="majorHAnsi" w:cs="Arial"/>
          <w:b/>
          <w:sz w:val="28"/>
        </w:rPr>
        <w:t>B.</w:t>
      </w:r>
      <w:r w:rsidR="00B57BC1" w:rsidRPr="002C0842">
        <w:rPr>
          <w:rFonts w:asciiTheme="majorHAnsi" w:hAnsiTheme="majorHAnsi" w:cs="Arial"/>
          <w:sz w:val="28"/>
        </w:rPr>
        <w:t xml:space="preserve"> </w:t>
      </w:r>
      <w:r w:rsidRPr="002C0842">
        <w:rPr>
          <w:rFonts w:asciiTheme="majorHAnsi" w:hAnsiTheme="majorHAnsi" w:cs="Arial"/>
          <w:sz w:val="28"/>
        </w:rPr>
        <w:t>Cancellations made within three (3) days of signing this Rental Agreement: All money paid is refunded less a $100.00 administrative charge. </w:t>
      </w:r>
    </w:p>
    <w:p w:rsidR="007D7A35" w:rsidRPr="002C0842" w:rsidRDefault="00C451ED">
      <w:pPr>
        <w:rPr>
          <w:rFonts w:asciiTheme="majorHAnsi" w:hAnsiTheme="majorHAnsi"/>
          <w:sz w:val="28"/>
        </w:rPr>
      </w:pPr>
      <w:r w:rsidRPr="002C0842">
        <w:rPr>
          <w:rFonts w:asciiTheme="majorHAnsi" w:hAnsiTheme="majorHAnsi" w:cs="Arial"/>
          <w:b/>
          <w:sz w:val="28"/>
        </w:rPr>
        <w:t>C.</w:t>
      </w:r>
      <w:r w:rsidRPr="002C0842">
        <w:rPr>
          <w:rFonts w:asciiTheme="majorHAnsi" w:hAnsiTheme="majorHAnsi" w:cs="Arial"/>
          <w:sz w:val="28"/>
        </w:rPr>
        <w:t xml:space="preserve">  Canc</w:t>
      </w:r>
      <w:r w:rsidR="00314455" w:rsidRPr="002C0842">
        <w:rPr>
          <w:rFonts w:asciiTheme="majorHAnsi" w:hAnsiTheme="majorHAnsi" w:cs="Arial"/>
          <w:sz w:val="28"/>
        </w:rPr>
        <w:t>ellations made more than 9 months</w:t>
      </w:r>
      <w:r w:rsidRPr="002C0842">
        <w:rPr>
          <w:rFonts w:asciiTheme="majorHAnsi" w:hAnsiTheme="majorHAnsi" w:cs="Arial"/>
          <w:sz w:val="28"/>
        </w:rPr>
        <w:t xml:space="preserve"> prior to the event: </w:t>
      </w:r>
      <w:proofErr w:type="gramStart"/>
      <w:r w:rsidR="00314455" w:rsidRPr="002C0842">
        <w:rPr>
          <w:rFonts w:asciiTheme="majorHAnsi" w:hAnsiTheme="majorHAnsi" w:cs="Arial"/>
          <w:sz w:val="28"/>
        </w:rPr>
        <w:t xml:space="preserve">50% of the </w:t>
      </w:r>
      <w:r w:rsidR="00314455" w:rsidRPr="002C0842">
        <w:rPr>
          <w:rFonts w:asciiTheme="majorHAnsi" w:hAnsiTheme="majorHAnsi" w:cs="Arial"/>
          <w:b/>
          <w:sz w:val="28"/>
        </w:rPr>
        <w:t>TOTAL RENTAL FEE</w:t>
      </w:r>
      <w:r w:rsidRPr="002C0842">
        <w:rPr>
          <w:rFonts w:asciiTheme="majorHAnsi" w:hAnsiTheme="majorHAnsi" w:cs="Arial"/>
          <w:sz w:val="28"/>
        </w:rPr>
        <w:t xml:space="preserve"> is forfeited by Renter</w:t>
      </w:r>
      <w:proofErr w:type="gramEnd"/>
      <w:r w:rsidRPr="002C0842">
        <w:rPr>
          <w:rFonts w:asciiTheme="majorHAnsi" w:hAnsiTheme="majorHAnsi" w:cs="Arial"/>
          <w:sz w:val="28"/>
        </w:rPr>
        <w:t xml:space="preserve">. </w:t>
      </w:r>
      <w:r w:rsidR="001E3A3E" w:rsidRPr="002C0842">
        <w:rPr>
          <w:rFonts w:asciiTheme="majorHAnsi" w:hAnsiTheme="majorHAnsi" w:cs="Arial"/>
          <w:sz w:val="28"/>
        </w:rPr>
        <w:t>The total rental fee is the</w:t>
      </w:r>
      <w:r w:rsidR="00314455" w:rsidRPr="002C0842">
        <w:rPr>
          <w:rFonts w:asciiTheme="majorHAnsi" w:hAnsiTheme="majorHAnsi" w:cs="Arial"/>
          <w:sz w:val="28"/>
        </w:rPr>
        <w:t xml:space="preserve"> Venue Fee plus any add-ons </w:t>
      </w:r>
      <w:r w:rsidR="00415AE3" w:rsidRPr="002C0842">
        <w:rPr>
          <w:rFonts w:asciiTheme="majorHAnsi" w:hAnsiTheme="majorHAnsi" w:cs="Arial"/>
          <w:sz w:val="28"/>
        </w:rPr>
        <w:t xml:space="preserve">Renter has committed to. </w:t>
      </w:r>
      <w:r w:rsidR="00314455" w:rsidRPr="002C0842">
        <w:rPr>
          <w:rFonts w:asciiTheme="majorHAnsi" w:hAnsiTheme="majorHAnsi" w:cs="Arial"/>
          <w:sz w:val="28"/>
        </w:rPr>
        <w:t>In the event Renter has put down a $10</w:t>
      </w:r>
      <w:r w:rsidR="001E3A3E" w:rsidRPr="002C0842">
        <w:rPr>
          <w:rFonts w:asciiTheme="majorHAnsi" w:hAnsiTheme="majorHAnsi" w:cs="Arial"/>
          <w:sz w:val="28"/>
        </w:rPr>
        <w:t>00.00 deposit on a $3000.00 Venue F</w:t>
      </w:r>
      <w:r w:rsidR="00314455" w:rsidRPr="002C0842">
        <w:rPr>
          <w:rFonts w:asciiTheme="majorHAnsi" w:hAnsiTheme="majorHAnsi" w:cs="Arial"/>
          <w:sz w:val="28"/>
        </w:rPr>
        <w:t xml:space="preserve">ee, then $0 is due to the Renter. If the </w:t>
      </w:r>
      <w:r w:rsidR="001E3A3E" w:rsidRPr="002C0842">
        <w:rPr>
          <w:rFonts w:asciiTheme="majorHAnsi" w:hAnsiTheme="majorHAnsi" w:cs="Arial"/>
          <w:sz w:val="28"/>
        </w:rPr>
        <w:t xml:space="preserve">Renter has paid the </w:t>
      </w:r>
      <w:r w:rsidR="001E3A3E" w:rsidRPr="002C0842">
        <w:rPr>
          <w:rFonts w:asciiTheme="majorHAnsi" w:hAnsiTheme="majorHAnsi" w:cs="Arial"/>
          <w:b/>
          <w:sz w:val="28"/>
        </w:rPr>
        <w:t>Total Venue</w:t>
      </w:r>
      <w:r w:rsidR="00314455" w:rsidRPr="002C0842">
        <w:rPr>
          <w:rFonts w:asciiTheme="majorHAnsi" w:hAnsiTheme="majorHAnsi" w:cs="Arial"/>
          <w:b/>
          <w:sz w:val="28"/>
        </w:rPr>
        <w:t xml:space="preserve"> Fee </w:t>
      </w:r>
      <w:r w:rsidR="00314455" w:rsidRPr="002C0842">
        <w:rPr>
          <w:rFonts w:asciiTheme="majorHAnsi" w:hAnsiTheme="majorHAnsi" w:cs="Arial"/>
          <w:sz w:val="28"/>
        </w:rPr>
        <w:t>then wishes to cancel more than 9 months prior, then a 50% refund is due to the Renter. The entire Security/Damage deposit is forfeited.</w:t>
      </w:r>
    </w:p>
    <w:p w:rsidR="002C0842" w:rsidRPr="002C0842" w:rsidRDefault="00C451ED" w:rsidP="00B9383E">
      <w:pPr>
        <w:rPr>
          <w:rFonts w:asciiTheme="majorHAnsi" w:hAnsiTheme="majorHAnsi"/>
          <w:sz w:val="28"/>
        </w:rPr>
      </w:pPr>
      <w:r w:rsidRPr="002C0842">
        <w:rPr>
          <w:rFonts w:asciiTheme="majorHAnsi" w:hAnsiTheme="majorHAnsi" w:cs="Arial"/>
          <w:b/>
          <w:sz w:val="28"/>
        </w:rPr>
        <w:t>D.</w:t>
      </w:r>
      <w:r w:rsidR="00B57BC1" w:rsidRPr="002C0842">
        <w:rPr>
          <w:rFonts w:asciiTheme="majorHAnsi" w:hAnsiTheme="majorHAnsi" w:cs="Arial"/>
          <w:sz w:val="28"/>
        </w:rPr>
        <w:t xml:space="preserve"> </w:t>
      </w:r>
      <w:r w:rsidRPr="002C0842">
        <w:rPr>
          <w:rFonts w:asciiTheme="majorHAnsi" w:hAnsiTheme="majorHAnsi" w:cs="Arial"/>
          <w:sz w:val="28"/>
        </w:rPr>
        <w:t>Canc</w:t>
      </w:r>
      <w:r w:rsidR="00314455" w:rsidRPr="002C0842">
        <w:rPr>
          <w:rFonts w:asciiTheme="majorHAnsi" w:hAnsiTheme="majorHAnsi" w:cs="Arial"/>
          <w:sz w:val="28"/>
        </w:rPr>
        <w:t>ellations made less than 9 months</w:t>
      </w:r>
      <w:r w:rsidRPr="002C0842">
        <w:rPr>
          <w:rFonts w:asciiTheme="majorHAnsi" w:hAnsiTheme="majorHAnsi" w:cs="Arial"/>
          <w:sz w:val="28"/>
        </w:rPr>
        <w:t xml:space="preserve"> prior to the event: The entire rental fee </w:t>
      </w:r>
      <w:r w:rsidR="001E3A3E" w:rsidRPr="002C0842">
        <w:rPr>
          <w:rFonts w:asciiTheme="majorHAnsi" w:hAnsiTheme="majorHAnsi" w:cs="Arial"/>
          <w:sz w:val="28"/>
        </w:rPr>
        <w:t xml:space="preserve">and damage security deposit is </w:t>
      </w:r>
      <w:r w:rsidR="001E3A3E" w:rsidRPr="002C0842">
        <w:rPr>
          <w:rFonts w:asciiTheme="majorHAnsi" w:hAnsiTheme="majorHAnsi" w:cs="Arial"/>
          <w:b/>
          <w:sz w:val="28"/>
        </w:rPr>
        <w:t>N</w:t>
      </w:r>
      <w:r w:rsidRPr="002C0842">
        <w:rPr>
          <w:rFonts w:asciiTheme="majorHAnsi" w:hAnsiTheme="majorHAnsi" w:cs="Arial"/>
          <w:b/>
          <w:sz w:val="28"/>
        </w:rPr>
        <w:t>onrefundable</w:t>
      </w:r>
      <w:r w:rsidRPr="002C0842">
        <w:rPr>
          <w:rFonts w:asciiTheme="majorHAnsi" w:hAnsiTheme="majorHAnsi" w:cs="Arial"/>
          <w:sz w:val="28"/>
        </w:rPr>
        <w:t xml:space="preserve">. </w:t>
      </w:r>
    </w:p>
    <w:p w:rsidR="002C0842" w:rsidRPr="00DF2CA6" w:rsidRDefault="002C0842" w:rsidP="00B9383E">
      <w:pPr>
        <w:rPr>
          <w:rFonts w:asciiTheme="majorHAnsi" w:hAnsiTheme="majorHAnsi" w:cs="Arial"/>
          <w:b/>
          <w:sz w:val="16"/>
        </w:rPr>
      </w:pPr>
    </w:p>
    <w:p w:rsidR="00DF2CA6" w:rsidRDefault="00C451ED" w:rsidP="00B9383E">
      <w:pPr>
        <w:rPr>
          <w:rFonts w:asciiTheme="majorHAnsi" w:hAnsiTheme="majorHAnsi" w:cs="Arial"/>
          <w:b/>
          <w:sz w:val="28"/>
        </w:rPr>
      </w:pPr>
      <w:r w:rsidRPr="002C0842">
        <w:rPr>
          <w:rFonts w:asciiTheme="majorHAnsi" w:hAnsiTheme="majorHAnsi" w:cs="Arial"/>
          <w:b/>
          <w:sz w:val="28"/>
        </w:rPr>
        <w:t>7.</w:t>
      </w:r>
      <w:r w:rsidRPr="002C0842">
        <w:rPr>
          <w:rFonts w:asciiTheme="majorHAnsi" w:hAnsiTheme="majorHAnsi" w:cs="Arial"/>
          <w:sz w:val="28"/>
        </w:rPr>
        <w:t> </w:t>
      </w:r>
      <w:r w:rsidRPr="002C0842">
        <w:rPr>
          <w:rFonts w:asciiTheme="majorHAnsi" w:hAnsiTheme="majorHAnsi" w:cs="Arial"/>
          <w:b/>
          <w:sz w:val="28"/>
        </w:rPr>
        <w:t>INSURANCE</w:t>
      </w:r>
    </w:p>
    <w:p w:rsidR="007D7A35" w:rsidRPr="00DF2CA6" w:rsidRDefault="007D7A35" w:rsidP="00B9383E">
      <w:pPr>
        <w:rPr>
          <w:rFonts w:asciiTheme="majorHAnsi" w:hAnsiTheme="majorHAnsi" w:cs="Arial"/>
          <w:b/>
          <w:sz w:val="16"/>
        </w:rPr>
      </w:pPr>
    </w:p>
    <w:p w:rsidR="007D7A35" w:rsidRPr="002C0842" w:rsidRDefault="00B9383E" w:rsidP="00B9383E">
      <w:pPr>
        <w:rPr>
          <w:rFonts w:asciiTheme="majorHAnsi" w:hAnsiTheme="majorHAnsi"/>
          <w:sz w:val="28"/>
        </w:rPr>
      </w:pPr>
      <w:r w:rsidRPr="002C0842">
        <w:rPr>
          <w:rFonts w:asciiTheme="majorHAnsi" w:hAnsiTheme="majorHAnsi" w:cs="Arial"/>
          <w:b/>
          <w:sz w:val="28"/>
        </w:rPr>
        <w:t>A.</w:t>
      </w:r>
      <w:r w:rsidRPr="002C0842">
        <w:rPr>
          <w:rFonts w:asciiTheme="majorHAnsi" w:hAnsiTheme="majorHAnsi" w:cs="Arial"/>
          <w:sz w:val="28"/>
        </w:rPr>
        <w:t xml:space="preserve"> </w:t>
      </w:r>
      <w:r w:rsidR="00C451ED" w:rsidRPr="002C0842">
        <w:rPr>
          <w:rFonts w:asciiTheme="majorHAnsi" w:hAnsiTheme="majorHAnsi" w:cs="Arial"/>
          <w:sz w:val="28"/>
        </w:rPr>
        <w:t>Renter must provide a Certificate of Liability Insurance </w:t>
      </w:r>
      <w:r w:rsidR="00C451ED" w:rsidRPr="002C0842">
        <w:rPr>
          <w:rFonts w:asciiTheme="majorHAnsi" w:hAnsiTheme="majorHAnsi" w:cs="Arial"/>
          <w:b/>
          <w:sz w:val="28"/>
        </w:rPr>
        <w:t>60 days prior to the event</w:t>
      </w:r>
      <w:r w:rsidR="00C451ED" w:rsidRPr="002C0842">
        <w:rPr>
          <w:rFonts w:asciiTheme="majorHAnsi" w:hAnsiTheme="majorHAnsi" w:cs="Arial"/>
          <w:sz w:val="28"/>
        </w:rPr>
        <w:t xml:space="preserve">. </w:t>
      </w:r>
    </w:p>
    <w:p w:rsidR="007D7A35" w:rsidRPr="002C0842" w:rsidRDefault="00B9383E" w:rsidP="00C95FBC">
      <w:pPr>
        <w:spacing w:after="120"/>
        <w:rPr>
          <w:rFonts w:asciiTheme="majorHAnsi" w:hAnsiTheme="majorHAnsi"/>
          <w:sz w:val="28"/>
        </w:rPr>
      </w:pPr>
      <w:r w:rsidRPr="002C0842">
        <w:rPr>
          <w:rFonts w:asciiTheme="majorHAnsi" w:hAnsiTheme="majorHAnsi" w:cs="Arial"/>
          <w:b/>
          <w:sz w:val="28"/>
        </w:rPr>
        <w:t>B.</w:t>
      </w:r>
      <w:r w:rsidRPr="002C0842">
        <w:rPr>
          <w:rFonts w:asciiTheme="majorHAnsi" w:hAnsiTheme="majorHAnsi" w:cs="Arial"/>
          <w:sz w:val="28"/>
        </w:rPr>
        <w:t xml:space="preserve"> </w:t>
      </w:r>
      <w:r w:rsidR="00C451ED" w:rsidRPr="002C0842">
        <w:rPr>
          <w:rFonts w:asciiTheme="majorHAnsi" w:hAnsiTheme="majorHAnsi" w:cs="Arial"/>
          <w:sz w:val="28"/>
        </w:rPr>
        <w:t>Stickney Farms its owners, officers, agents, and employees must be named as additional insured for any claim or claims resulting from or growing out of the Renter or event. Failure to provide evidence of this insurance to Stickney Farms coordinator, 30 days prior to your event, can cause immediate cancellation of your event. Cancellations resulting from failure of renter to provide Stickney Farms with a proper and timely certificate of liability insurance will be treated as a renter caused cancellation occurring less than 30 days prior to the event.</w:t>
      </w:r>
    </w:p>
    <w:p w:rsidR="006E239B" w:rsidRDefault="00C451ED" w:rsidP="00B9383E">
      <w:pPr>
        <w:rPr>
          <w:rFonts w:asciiTheme="majorHAnsi" w:hAnsiTheme="majorHAnsi" w:cs="Arial"/>
          <w:b/>
          <w:sz w:val="28"/>
        </w:rPr>
      </w:pPr>
      <w:r w:rsidRPr="002C0842">
        <w:rPr>
          <w:rFonts w:asciiTheme="majorHAnsi" w:hAnsiTheme="majorHAnsi" w:cs="Arial"/>
          <w:b/>
          <w:sz w:val="28"/>
        </w:rPr>
        <w:t>8.</w:t>
      </w:r>
      <w:r w:rsidRPr="002C0842">
        <w:rPr>
          <w:rFonts w:asciiTheme="majorHAnsi" w:hAnsiTheme="majorHAnsi" w:cs="Arial"/>
          <w:sz w:val="28"/>
        </w:rPr>
        <w:t> </w:t>
      </w:r>
      <w:r w:rsidRPr="002C0842">
        <w:rPr>
          <w:rFonts w:asciiTheme="majorHAnsi" w:hAnsiTheme="majorHAnsi" w:cs="Arial"/>
          <w:b/>
          <w:sz w:val="28"/>
        </w:rPr>
        <w:t>ALCOHOL </w:t>
      </w:r>
    </w:p>
    <w:p w:rsidR="00C95FBC" w:rsidRPr="006E239B" w:rsidRDefault="00C95FBC" w:rsidP="00B9383E">
      <w:pPr>
        <w:rPr>
          <w:rFonts w:asciiTheme="majorHAnsi" w:hAnsiTheme="majorHAnsi" w:cs="Arial"/>
          <w:b/>
          <w:sz w:val="16"/>
        </w:rPr>
      </w:pPr>
    </w:p>
    <w:p w:rsidR="00625408" w:rsidRPr="002C0842" w:rsidRDefault="00625408" w:rsidP="00625408">
      <w:pPr>
        <w:rPr>
          <w:rFonts w:asciiTheme="majorHAnsi" w:hAnsiTheme="majorHAnsi"/>
          <w:sz w:val="28"/>
        </w:rPr>
      </w:pPr>
      <w:r w:rsidRPr="002C0842">
        <w:rPr>
          <w:rFonts w:asciiTheme="majorHAnsi" w:hAnsiTheme="majorHAnsi"/>
          <w:b/>
          <w:sz w:val="28"/>
        </w:rPr>
        <w:t>A.</w:t>
      </w:r>
      <w:r w:rsidRPr="002C0842">
        <w:rPr>
          <w:rFonts w:asciiTheme="majorHAnsi" w:hAnsiTheme="majorHAnsi"/>
          <w:sz w:val="28"/>
        </w:rPr>
        <w:t xml:space="preserve"> </w:t>
      </w:r>
      <w:r w:rsidR="00C451ED" w:rsidRPr="002C0842">
        <w:rPr>
          <w:rFonts w:asciiTheme="majorHAnsi" w:hAnsiTheme="majorHAnsi"/>
          <w:sz w:val="28"/>
        </w:rPr>
        <w:t>Renter agrees and warrants that there shall be</w:t>
      </w:r>
      <w:r w:rsidR="00C451ED" w:rsidRPr="002C0842">
        <w:rPr>
          <w:rFonts w:asciiTheme="majorHAnsi" w:hAnsiTheme="majorHAnsi"/>
          <w:b/>
          <w:sz w:val="28"/>
        </w:rPr>
        <w:t xml:space="preserve"> NO CONSUMPTION OF ALCOHOL BY PERSONS UNDER AGE 21</w:t>
      </w:r>
      <w:r w:rsidR="00C451ED" w:rsidRPr="002C0842">
        <w:rPr>
          <w:rFonts w:asciiTheme="majorHAnsi" w:hAnsiTheme="majorHAnsi"/>
          <w:sz w:val="28"/>
        </w:rPr>
        <w:t xml:space="preserve">. Renter agrees to refuse to </w:t>
      </w:r>
      <w:r w:rsidR="00C451ED" w:rsidRPr="002C0842">
        <w:rPr>
          <w:rFonts w:asciiTheme="majorHAnsi" w:hAnsiTheme="majorHAnsi"/>
          <w:sz w:val="28"/>
        </w:rPr>
        <w:lastRenderedPageBreak/>
        <w:t>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w:t>
      </w:r>
      <w:r w:rsidR="00C451ED" w:rsidRPr="002C0842">
        <w:rPr>
          <w:rFonts w:asciiTheme="majorHAnsi" w:hAnsiTheme="majorHAnsi"/>
          <w:sz w:val="28"/>
        </w:rPr>
        <w:br/>
      </w:r>
      <w:r w:rsidR="00C451ED" w:rsidRPr="002C0842">
        <w:rPr>
          <w:rFonts w:asciiTheme="majorHAnsi" w:hAnsiTheme="majorHAnsi"/>
          <w:b/>
          <w:sz w:val="28"/>
        </w:rPr>
        <w:t>B.</w:t>
      </w:r>
      <w:r w:rsidR="00B57BC1" w:rsidRPr="002C0842">
        <w:rPr>
          <w:rFonts w:asciiTheme="majorHAnsi" w:hAnsiTheme="majorHAnsi"/>
          <w:sz w:val="28"/>
        </w:rPr>
        <w:t xml:space="preserve"> </w:t>
      </w:r>
      <w:r w:rsidR="00C451ED" w:rsidRPr="002C0842">
        <w:rPr>
          <w:rFonts w:asciiTheme="majorHAnsi" w:hAnsiTheme="majorHAnsi"/>
          <w:sz w:val="28"/>
        </w:rPr>
        <w:t>Renter shall indemnify and hold Stickney Farms harmless from all liability for imp</w:t>
      </w:r>
      <w:r w:rsidR="00B9383E" w:rsidRPr="002C0842">
        <w:rPr>
          <w:rFonts w:asciiTheme="majorHAnsi" w:hAnsiTheme="majorHAnsi"/>
          <w:sz w:val="28"/>
        </w:rPr>
        <w:t>roper use of </w:t>
      </w:r>
      <w:r w:rsidRPr="002C0842">
        <w:rPr>
          <w:rFonts w:asciiTheme="majorHAnsi" w:hAnsiTheme="majorHAnsi"/>
          <w:sz w:val="28"/>
        </w:rPr>
        <w:t xml:space="preserve">alcohol. </w:t>
      </w:r>
    </w:p>
    <w:p w:rsidR="00625408" w:rsidRPr="002C0842" w:rsidRDefault="00625408" w:rsidP="00625408">
      <w:pPr>
        <w:rPr>
          <w:rFonts w:asciiTheme="majorHAnsi" w:hAnsiTheme="majorHAnsi"/>
          <w:sz w:val="28"/>
        </w:rPr>
      </w:pPr>
    </w:p>
    <w:p w:rsidR="00625408" w:rsidRPr="002C0842" w:rsidRDefault="00625408" w:rsidP="002C0842">
      <w:pPr>
        <w:spacing w:after="120"/>
        <w:rPr>
          <w:color w:val="1C1E21"/>
          <w:sz w:val="28"/>
          <w:szCs w:val="20"/>
        </w:rPr>
      </w:pPr>
      <w:r w:rsidRPr="002C0842">
        <w:rPr>
          <w:color w:val="1C1E21"/>
          <w:sz w:val="28"/>
          <w:szCs w:val="20"/>
        </w:rPr>
        <w:t xml:space="preserve"> </w:t>
      </w:r>
      <w:r w:rsidR="00664760" w:rsidRPr="002C0842">
        <w:rPr>
          <w:color w:val="1C1E21"/>
          <w:sz w:val="28"/>
          <w:szCs w:val="20"/>
        </w:rPr>
        <w:t>Force Majeure: Neither Party will be liable for any failure or delay in performing an obligation under this Agreement that is due to any of the following causes, to the extent beyond its reasonable control: acts of God, accident, riots, war, terrorist act, epidemic, pandemic, quarantine, civil commotion, breakdown of communication facilities, natural catastrophes, governmental acts or omissions, changes in laws or regulations, national strikes, fire, explosion, generalized lack of availability of raw materials or energy. For the avoidance of doubt, Force Majeure shall not include (a) financial distress nor the inability of either party to make a profit or avoid a financial loss, (b) changes in market prices or conditions, or (c) a party's financial inability to perform its obligations hereunder.</w:t>
      </w:r>
    </w:p>
    <w:p w:rsidR="002C0842" w:rsidRPr="002C0842" w:rsidRDefault="00664760" w:rsidP="002C0842">
      <w:pPr>
        <w:spacing w:after="360"/>
        <w:rPr>
          <w:color w:val="1C1E21"/>
          <w:sz w:val="28"/>
          <w:szCs w:val="20"/>
        </w:rPr>
      </w:pPr>
      <w:r w:rsidRPr="002C0842">
        <w:rPr>
          <w:rFonts w:ascii="Arial" w:hAnsi="Arial"/>
          <w:color w:val="1C1E21"/>
          <w:sz w:val="28"/>
          <w:szCs w:val="20"/>
        </w:rPr>
        <w:t>Please initial_____________</w:t>
      </w:r>
    </w:p>
    <w:p w:rsidR="007D7A35" w:rsidRPr="002C0842" w:rsidRDefault="00C451ED" w:rsidP="002C0842">
      <w:pPr>
        <w:spacing w:after="360"/>
        <w:rPr>
          <w:rFonts w:asciiTheme="majorHAnsi" w:hAnsiTheme="majorHAnsi"/>
          <w:color w:val="1C1E21"/>
          <w:sz w:val="28"/>
          <w:szCs w:val="20"/>
        </w:rPr>
      </w:pPr>
      <w:r w:rsidRPr="002C0842">
        <w:rPr>
          <w:rFonts w:asciiTheme="majorHAnsi" w:hAnsiTheme="majorHAnsi" w:cs="Arial"/>
          <w:b/>
          <w:sz w:val="28"/>
          <w:u w:val="single"/>
        </w:rPr>
        <w:t>Agreement by Signature</w:t>
      </w:r>
      <w:r w:rsidRPr="002C0842">
        <w:rPr>
          <w:rFonts w:asciiTheme="majorHAnsi" w:hAnsiTheme="majorHAnsi" w:cs="Arial"/>
          <w:sz w:val="28"/>
        </w:rPr>
        <w:br/>
        <w:t xml:space="preserve"> Signature indicates the Renter agrees to all terms and conditions stated herein.</w:t>
      </w:r>
    </w:p>
    <w:p w:rsidR="00664760" w:rsidRPr="002C0842" w:rsidRDefault="00664760">
      <w:pPr>
        <w:rPr>
          <w:rFonts w:asciiTheme="majorHAnsi" w:hAnsiTheme="majorHAnsi"/>
          <w:sz w:val="28"/>
        </w:rPr>
      </w:pPr>
    </w:p>
    <w:p w:rsidR="003B284E" w:rsidRPr="002C0842" w:rsidRDefault="00C451ED">
      <w:pPr>
        <w:rPr>
          <w:rFonts w:asciiTheme="majorHAnsi" w:hAnsiTheme="majorHAnsi" w:cs="Arial"/>
          <w:b/>
          <w:i/>
          <w:sz w:val="28"/>
        </w:rPr>
      </w:pPr>
      <w:r w:rsidRPr="002C0842">
        <w:rPr>
          <w:rFonts w:asciiTheme="majorHAnsi" w:hAnsiTheme="majorHAnsi" w:cs="Arial"/>
          <w:b/>
          <w:i/>
          <w:sz w:val="28"/>
        </w:rPr>
        <w:t>Re</w:t>
      </w:r>
      <w:r w:rsidR="003B284E" w:rsidRPr="002C0842">
        <w:rPr>
          <w:rFonts w:asciiTheme="majorHAnsi" w:hAnsiTheme="majorHAnsi" w:cs="Arial"/>
          <w:b/>
          <w:i/>
          <w:sz w:val="28"/>
        </w:rPr>
        <w:t>nter ______________</w:t>
      </w:r>
      <w:r w:rsidR="00693B36" w:rsidRPr="002C0842">
        <w:rPr>
          <w:rFonts w:asciiTheme="majorHAnsi" w:hAnsiTheme="majorHAnsi" w:cs="Arial"/>
          <w:b/>
          <w:i/>
          <w:sz w:val="28"/>
        </w:rPr>
        <w:t>_____</w:t>
      </w:r>
      <w:r w:rsidR="00664760" w:rsidRPr="002C0842">
        <w:rPr>
          <w:rFonts w:asciiTheme="majorHAnsi" w:hAnsiTheme="majorHAnsi" w:cs="Arial"/>
          <w:b/>
          <w:i/>
          <w:sz w:val="28"/>
        </w:rPr>
        <w:t>______</w:t>
      </w:r>
      <w:r w:rsidR="003B284E" w:rsidRPr="002C0842">
        <w:rPr>
          <w:rFonts w:asciiTheme="majorHAnsi" w:hAnsiTheme="majorHAnsi" w:cs="Arial"/>
          <w:b/>
          <w:i/>
          <w:sz w:val="28"/>
        </w:rPr>
        <w:t>Date__________</w:t>
      </w:r>
    </w:p>
    <w:p w:rsidR="003B284E" w:rsidRPr="002C0842" w:rsidRDefault="003B284E">
      <w:pPr>
        <w:rPr>
          <w:rFonts w:asciiTheme="majorHAnsi" w:hAnsiTheme="majorHAnsi" w:cs="Arial"/>
          <w:b/>
          <w:i/>
          <w:sz w:val="28"/>
        </w:rPr>
      </w:pPr>
    </w:p>
    <w:p w:rsidR="003B284E" w:rsidRPr="002C0842" w:rsidRDefault="003B284E">
      <w:pPr>
        <w:rPr>
          <w:rFonts w:asciiTheme="majorHAnsi" w:hAnsiTheme="majorHAnsi" w:cs="Arial"/>
          <w:b/>
          <w:i/>
          <w:sz w:val="28"/>
        </w:rPr>
      </w:pPr>
      <w:r w:rsidRPr="002C0842">
        <w:rPr>
          <w:rFonts w:asciiTheme="majorHAnsi" w:hAnsiTheme="majorHAnsi" w:cs="Arial"/>
          <w:b/>
          <w:i/>
          <w:sz w:val="28"/>
        </w:rPr>
        <w:t>Renter__________________</w:t>
      </w:r>
      <w:r w:rsidR="00693B36" w:rsidRPr="002C0842">
        <w:rPr>
          <w:rFonts w:asciiTheme="majorHAnsi" w:hAnsiTheme="majorHAnsi" w:cs="Arial"/>
          <w:b/>
          <w:i/>
          <w:sz w:val="28"/>
        </w:rPr>
        <w:t>_______Date__________</w:t>
      </w:r>
    </w:p>
    <w:p w:rsidR="007D7A35" w:rsidRPr="002C0842" w:rsidRDefault="007D7A35">
      <w:pPr>
        <w:rPr>
          <w:rFonts w:asciiTheme="majorHAnsi" w:hAnsiTheme="majorHAnsi"/>
          <w:sz w:val="28"/>
        </w:rPr>
      </w:pPr>
    </w:p>
    <w:sectPr w:rsidR="007D7A35" w:rsidRPr="002C0842" w:rsidSect="002C0842">
      <w:pgSz w:w="12240" w:h="15840"/>
      <w:pgMar w:top="144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2BA"/>
    <w:multiLevelType w:val="hybridMultilevel"/>
    <w:tmpl w:val="7772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660D4"/>
    <w:multiLevelType w:val="hybridMultilevel"/>
    <w:tmpl w:val="E3CCB5B4"/>
    <w:lvl w:ilvl="0" w:tplc="387A0E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648EC"/>
    <w:multiLevelType w:val="hybridMultilevel"/>
    <w:tmpl w:val="82187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92651"/>
    <w:multiLevelType w:val="hybridMultilevel"/>
    <w:tmpl w:val="0AF26A40"/>
    <w:lvl w:ilvl="0" w:tplc="E4C292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D2CFD"/>
    <w:multiLevelType w:val="hybridMultilevel"/>
    <w:tmpl w:val="51CEAFD6"/>
    <w:lvl w:ilvl="0" w:tplc="89203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35"/>
    <w:rsid w:val="000178D6"/>
    <w:rsid w:val="001B1D90"/>
    <w:rsid w:val="001E3A3E"/>
    <w:rsid w:val="002A7583"/>
    <w:rsid w:val="002C0842"/>
    <w:rsid w:val="00314455"/>
    <w:rsid w:val="003346D5"/>
    <w:rsid w:val="00397A3A"/>
    <w:rsid w:val="003A0215"/>
    <w:rsid w:val="003B284E"/>
    <w:rsid w:val="003C34F3"/>
    <w:rsid w:val="00415AE3"/>
    <w:rsid w:val="005325D0"/>
    <w:rsid w:val="00575196"/>
    <w:rsid w:val="005A7402"/>
    <w:rsid w:val="00625408"/>
    <w:rsid w:val="00630ACE"/>
    <w:rsid w:val="00636ACD"/>
    <w:rsid w:val="00664760"/>
    <w:rsid w:val="0067497D"/>
    <w:rsid w:val="006840F7"/>
    <w:rsid w:val="00693B36"/>
    <w:rsid w:val="006E239B"/>
    <w:rsid w:val="007D7A35"/>
    <w:rsid w:val="008A2D70"/>
    <w:rsid w:val="008E61B5"/>
    <w:rsid w:val="00986548"/>
    <w:rsid w:val="00B57BC1"/>
    <w:rsid w:val="00B83579"/>
    <w:rsid w:val="00B840CE"/>
    <w:rsid w:val="00B9383E"/>
    <w:rsid w:val="00C144D1"/>
    <w:rsid w:val="00C451ED"/>
    <w:rsid w:val="00C95FBC"/>
    <w:rsid w:val="00D548F8"/>
    <w:rsid w:val="00D91046"/>
    <w:rsid w:val="00D924EC"/>
    <w:rsid w:val="00DF2CA6"/>
    <w:rsid w:val="00E631CC"/>
    <w:rsid w:val="00ED7A86"/>
    <w:rsid w:val="00F07F33"/>
    <w:rsid w:val="00F65B8A"/>
    <w:rsid w:val="00F9304B"/>
    <w:rsid w:val="00FA7C2A"/>
    <w:rsid w:val="00FD64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5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60"/>
    <w:pPr>
      <w:ind w:left="720"/>
      <w:contextualSpacing/>
    </w:pPr>
  </w:style>
  <w:style w:type="character" w:customStyle="1" w:styleId="Heading1Char">
    <w:name w:val="Heading 1 Char"/>
    <w:basedOn w:val="DefaultParagraphFont"/>
    <w:link w:val="Heading1"/>
    <w:uiPriority w:val="9"/>
    <w:rsid w:val="002A7583"/>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2A7583"/>
    <w:pPr>
      <w:ind w:left="360" w:hanging="360"/>
      <w:contextualSpacing/>
    </w:pPr>
  </w:style>
  <w:style w:type="paragraph" w:styleId="BalloonText">
    <w:name w:val="Balloon Text"/>
    <w:basedOn w:val="Normal"/>
    <w:link w:val="BalloonTextChar"/>
    <w:uiPriority w:val="99"/>
    <w:semiHidden/>
    <w:unhideWhenUsed/>
    <w:rsid w:val="002A7583"/>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5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5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60"/>
    <w:pPr>
      <w:ind w:left="720"/>
      <w:contextualSpacing/>
    </w:pPr>
  </w:style>
  <w:style w:type="character" w:customStyle="1" w:styleId="Heading1Char">
    <w:name w:val="Heading 1 Char"/>
    <w:basedOn w:val="DefaultParagraphFont"/>
    <w:link w:val="Heading1"/>
    <w:uiPriority w:val="9"/>
    <w:rsid w:val="002A7583"/>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2A7583"/>
    <w:pPr>
      <w:ind w:left="360" w:hanging="360"/>
      <w:contextualSpacing/>
    </w:pPr>
  </w:style>
  <w:style w:type="paragraph" w:styleId="BalloonText">
    <w:name w:val="Balloon Text"/>
    <w:basedOn w:val="Normal"/>
    <w:link w:val="BalloonTextChar"/>
    <w:uiPriority w:val="99"/>
    <w:semiHidden/>
    <w:unhideWhenUsed/>
    <w:rsid w:val="002A7583"/>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5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generator>
</meta>
</file>

<file path=customXml/itemProps1.xml><?xml version="1.0" encoding="utf-8"?>
<ds:datastoreItem xmlns:ds="http://schemas.openxmlformats.org/officeDocument/2006/customXml" ds:itemID="{01AC7A07-D146-DB41-B90C-0E48DFC9019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8239</Characters>
  <Application>Microsoft Macintosh Word</Application>
  <DocSecurity>0</DocSecurity>
  <Lines>68</Lines>
  <Paragraphs>19</Paragraphs>
  <ScaleCrop>false</ScaleCrop>
  <Company>Stickney Private Client Group Inc.</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Stickney</dc:creator>
  <cp:lastModifiedBy>Brett Stickney</cp:lastModifiedBy>
  <cp:revision>2</cp:revision>
  <dcterms:created xsi:type="dcterms:W3CDTF">2022-01-26T18:13:00Z</dcterms:created>
  <dcterms:modified xsi:type="dcterms:W3CDTF">2022-01-26T18:13:00Z</dcterms:modified>
</cp:coreProperties>
</file>